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5EDD7" w14:textId="3C37D7F9" w:rsidR="00BE365B" w:rsidRPr="003773C6" w:rsidRDefault="00C17749" w:rsidP="00C17749">
      <w:pPr>
        <w:spacing w:after="0" w:line="240" w:lineRule="auto"/>
        <w:jc w:val="center"/>
        <w:rPr>
          <w:rFonts w:ascii="Arial" w:hAnsi="Arial" w:cs="Arial"/>
          <w:bCs/>
          <w:sz w:val="24"/>
          <w:szCs w:val="24"/>
          <w:lang w:val="mn-MN"/>
        </w:rPr>
      </w:pPr>
      <w:r>
        <w:rPr>
          <w:rFonts w:ascii="Arial" w:hAnsi="Arial" w:cs="Arial"/>
          <w:bCs/>
          <w:sz w:val="24"/>
          <w:szCs w:val="24"/>
          <w:lang w:val="mn-MN"/>
        </w:rPr>
        <w:t xml:space="preserve">ГАЗРЫН ХАРИЛЦАА, БАРИЛГА, ХОТ БАЙГУУЛАЛТЫН ГАЗРЫН ҮЙЛ АЖИЛЛАГААНЫ </w:t>
      </w:r>
      <w:r w:rsidR="003773C6" w:rsidRPr="003773C6">
        <w:rPr>
          <w:rFonts w:ascii="Arial" w:hAnsi="Arial" w:cs="Arial"/>
          <w:bCs/>
          <w:sz w:val="24"/>
          <w:szCs w:val="24"/>
        </w:rPr>
        <w:t xml:space="preserve">10 </w:t>
      </w:r>
      <w:r w:rsidR="003773C6" w:rsidRPr="003773C6">
        <w:rPr>
          <w:rFonts w:ascii="Arial" w:hAnsi="Arial" w:cs="Arial"/>
          <w:bCs/>
          <w:sz w:val="24"/>
          <w:szCs w:val="24"/>
          <w:lang w:val="mn-MN"/>
        </w:rPr>
        <w:t>ДУГААР САРЫН МЭДЭЭ</w:t>
      </w:r>
    </w:p>
    <w:p w14:paraId="04B23A62" w14:textId="41FD95A9" w:rsidR="00176A38" w:rsidRDefault="00176A38" w:rsidP="00BE365B">
      <w:pPr>
        <w:spacing w:line="240" w:lineRule="auto"/>
        <w:rPr>
          <w:rFonts w:ascii="Arial" w:hAnsi="Arial" w:cs="Arial"/>
          <w:sz w:val="24"/>
          <w:szCs w:val="24"/>
          <w:lang w:val="mn-MN"/>
        </w:rPr>
      </w:pPr>
      <w:r w:rsidRPr="00D557E3">
        <w:rPr>
          <w:rFonts w:ascii="Arial" w:hAnsi="Arial" w:cs="Arial"/>
          <w:sz w:val="24"/>
          <w:szCs w:val="24"/>
          <w:lang w:val="mn-MN"/>
        </w:rPr>
        <w:t>201</w:t>
      </w:r>
      <w:r w:rsidR="00722A00" w:rsidRPr="00D557E3">
        <w:rPr>
          <w:rFonts w:ascii="Arial" w:hAnsi="Arial" w:cs="Arial"/>
          <w:sz w:val="24"/>
          <w:szCs w:val="24"/>
        </w:rPr>
        <w:t>9</w:t>
      </w:r>
      <w:r w:rsidRPr="00D557E3">
        <w:rPr>
          <w:rFonts w:ascii="Arial" w:hAnsi="Arial" w:cs="Arial"/>
          <w:sz w:val="24"/>
          <w:szCs w:val="24"/>
          <w:lang w:val="mn-MN"/>
        </w:rPr>
        <w:t>.</w:t>
      </w:r>
      <w:r w:rsidR="00501508">
        <w:rPr>
          <w:rFonts w:ascii="Arial" w:hAnsi="Arial" w:cs="Arial"/>
          <w:sz w:val="24"/>
          <w:szCs w:val="24"/>
        </w:rPr>
        <w:t>10</w:t>
      </w:r>
      <w:r w:rsidR="00501508">
        <w:rPr>
          <w:rFonts w:ascii="Arial" w:hAnsi="Arial" w:cs="Arial"/>
          <w:sz w:val="24"/>
          <w:szCs w:val="24"/>
          <w:lang w:val="mn-MN"/>
        </w:rPr>
        <w:t>.23</w:t>
      </w:r>
    </w:p>
    <w:p w14:paraId="38635846" w14:textId="0A05302D" w:rsidR="00754CF8" w:rsidRPr="00D557E3" w:rsidRDefault="00754CF8" w:rsidP="00BE365B">
      <w:pPr>
        <w:spacing w:line="240" w:lineRule="auto"/>
        <w:rPr>
          <w:rFonts w:ascii="Arial" w:hAnsi="Arial" w:cs="Arial"/>
          <w:b/>
          <w:sz w:val="24"/>
          <w:szCs w:val="24"/>
        </w:rPr>
      </w:pPr>
      <w:r>
        <w:rPr>
          <w:rFonts w:ascii="Arial" w:hAnsi="Arial" w:cs="Arial"/>
          <w:sz w:val="24"/>
          <w:szCs w:val="24"/>
          <w:lang w:val="mn-MN"/>
        </w:rPr>
        <w:t>ГАЗРЫН ХАРИЛЦААНЫ ЧИГЛЭЛЭЭР:</w:t>
      </w:r>
      <w:bookmarkStart w:id="0" w:name="_GoBack"/>
      <w:bookmarkEnd w:id="0"/>
    </w:p>
    <w:p w14:paraId="66CA8525" w14:textId="6F8941C3" w:rsidR="006C14BB" w:rsidRPr="006C14BB" w:rsidRDefault="006C14BB" w:rsidP="00094BF6">
      <w:pPr>
        <w:ind w:firstLine="720"/>
        <w:jc w:val="both"/>
        <w:rPr>
          <w:rFonts w:ascii="Arial" w:hAnsi="Arial" w:cs="Arial"/>
          <w:sz w:val="24"/>
          <w:szCs w:val="22"/>
          <w:lang w:val="mn-MN" w:bidi="ar-SA"/>
        </w:rPr>
      </w:pPr>
      <w:r w:rsidRPr="006C14BB">
        <w:rPr>
          <w:rFonts w:ascii="Arial" w:hAnsi="Arial" w:cs="Arial"/>
          <w:sz w:val="24"/>
          <w:szCs w:val="22"/>
          <w:lang w:bidi="ar-SA"/>
        </w:rPr>
        <w:t>Сумдын газрын даамлуудыг чадавхижуулах</w:t>
      </w:r>
      <w:r w:rsidRPr="006C14BB">
        <w:rPr>
          <w:rFonts w:ascii="Arial" w:hAnsi="Arial" w:cs="Arial"/>
          <w:sz w:val="24"/>
          <w:szCs w:val="22"/>
          <w:lang w:val="mn-MN" w:bidi="ar-SA"/>
        </w:rPr>
        <w:t xml:space="preserve">, туршлага солилцуулах, кадастрын мэдээллийн санд тулгалт хийж, </w:t>
      </w:r>
      <w:r w:rsidR="00B82A01">
        <w:rPr>
          <w:rFonts w:ascii="Arial" w:hAnsi="Arial" w:cs="Arial"/>
          <w:sz w:val="24"/>
          <w:szCs w:val="22"/>
          <w:lang w:val="mn-MN" w:bidi="ar-SA"/>
        </w:rPr>
        <w:t xml:space="preserve">мэдээлэл </w:t>
      </w:r>
      <w:r w:rsidRPr="006C14BB">
        <w:rPr>
          <w:rFonts w:ascii="Arial" w:hAnsi="Arial" w:cs="Arial"/>
          <w:sz w:val="24"/>
          <w:szCs w:val="22"/>
          <w:lang w:val="mn-MN" w:bidi="ar-SA"/>
        </w:rPr>
        <w:t>нөхөн бүрдүүлэх</w:t>
      </w:r>
      <w:r w:rsidRPr="006C14BB">
        <w:rPr>
          <w:rFonts w:ascii="Arial" w:hAnsi="Arial" w:cs="Arial"/>
          <w:sz w:val="24"/>
          <w:szCs w:val="22"/>
          <w:lang w:bidi="ar-SA"/>
        </w:rPr>
        <w:t xml:space="preserve"> сургалт</w:t>
      </w:r>
      <w:r w:rsidRPr="006C14BB">
        <w:rPr>
          <w:rFonts w:ascii="Arial" w:hAnsi="Arial" w:cs="Arial"/>
          <w:sz w:val="24"/>
          <w:szCs w:val="22"/>
          <w:lang w:val="mn-MN" w:bidi="ar-SA"/>
        </w:rPr>
        <w:t>ыг</w:t>
      </w:r>
      <w:r w:rsidRPr="006C14BB">
        <w:rPr>
          <w:rFonts w:ascii="Arial" w:hAnsi="Arial" w:cs="Arial"/>
          <w:sz w:val="24"/>
          <w:szCs w:val="22"/>
          <w:lang w:bidi="ar-SA"/>
        </w:rPr>
        <w:t xml:space="preserve"> 2019</w:t>
      </w:r>
      <w:r w:rsidRPr="006C14BB">
        <w:rPr>
          <w:rFonts w:ascii="Arial" w:hAnsi="Arial" w:cs="Arial"/>
          <w:sz w:val="24"/>
          <w:szCs w:val="22"/>
          <w:lang w:val="mn-MN" w:bidi="ar-SA"/>
        </w:rPr>
        <w:t xml:space="preserve"> оны </w:t>
      </w:r>
      <w:r w:rsidRPr="006C14BB">
        <w:rPr>
          <w:rFonts w:ascii="Arial" w:hAnsi="Arial" w:cs="Arial"/>
          <w:sz w:val="24"/>
          <w:szCs w:val="22"/>
          <w:lang w:bidi="ar-SA"/>
        </w:rPr>
        <w:t>10</w:t>
      </w:r>
      <w:r w:rsidRPr="006C14BB">
        <w:rPr>
          <w:rFonts w:ascii="Arial" w:hAnsi="Arial" w:cs="Arial"/>
          <w:sz w:val="24"/>
          <w:szCs w:val="22"/>
          <w:lang w:val="mn-MN" w:bidi="ar-SA"/>
        </w:rPr>
        <w:t xml:space="preserve">  дугаар сарын </w:t>
      </w:r>
      <w:r w:rsidRPr="006C14BB">
        <w:rPr>
          <w:rFonts w:ascii="Arial" w:hAnsi="Arial" w:cs="Arial"/>
          <w:sz w:val="24"/>
          <w:szCs w:val="22"/>
          <w:lang w:bidi="ar-SA"/>
        </w:rPr>
        <w:t>21-25-ны өд</w:t>
      </w:r>
      <w:r w:rsidRPr="006C14BB">
        <w:rPr>
          <w:rFonts w:ascii="Arial" w:hAnsi="Arial" w:cs="Arial"/>
          <w:sz w:val="24"/>
          <w:szCs w:val="22"/>
          <w:lang w:val="mn-MN" w:bidi="ar-SA"/>
        </w:rPr>
        <w:t xml:space="preserve">рүүдэд </w:t>
      </w:r>
      <w:r w:rsidRPr="006C14BB">
        <w:rPr>
          <w:rFonts w:ascii="Arial" w:hAnsi="Arial" w:cs="Arial"/>
          <w:sz w:val="24"/>
          <w:szCs w:val="22"/>
          <w:lang w:bidi="ar-SA"/>
        </w:rPr>
        <w:t xml:space="preserve">зохион байгуулан ажиллаж байна. </w:t>
      </w:r>
      <w:r w:rsidRPr="006C14BB">
        <w:rPr>
          <w:rFonts w:ascii="Arial" w:hAnsi="Arial" w:cs="Arial"/>
          <w:sz w:val="24"/>
          <w:szCs w:val="22"/>
          <w:lang w:val="mn-MN" w:bidi="ar-SA"/>
        </w:rPr>
        <w:t xml:space="preserve">Уг сургалтаар даамлуудад </w:t>
      </w:r>
      <w:r w:rsidRPr="006C14BB">
        <w:rPr>
          <w:rFonts w:ascii="Arial" w:hAnsi="Arial" w:cs="Arial"/>
          <w:sz w:val="24"/>
          <w:szCs w:val="22"/>
          <w:lang w:bidi="ar-SA"/>
        </w:rPr>
        <w:t>арга зүйн зөвлөгөө өгч, газар  зохион байгуулалтын төлөвлөгөө</w:t>
      </w:r>
      <w:r w:rsidRPr="006C14BB">
        <w:rPr>
          <w:rFonts w:ascii="Arial" w:hAnsi="Arial" w:cs="Arial"/>
          <w:sz w:val="24"/>
          <w:szCs w:val="22"/>
          <w:lang w:val="mn-MN" w:bidi="ar-SA"/>
        </w:rPr>
        <w:t>нд анхаарах асуудал</w:t>
      </w:r>
      <w:r w:rsidRPr="006C14BB">
        <w:rPr>
          <w:rFonts w:ascii="Arial" w:hAnsi="Arial" w:cs="Arial"/>
          <w:sz w:val="24"/>
          <w:szCs w:val="22"/>
          <w:lang w:bidi="ar-SA"/>
        </w:rPr>
        <w:t>, кадастрын мэдээллийн сангийн нөхөн бүрдүүлэлт, газрын төлбөрийн цахим мэдээллийн сан</w:t>
      </w:r>
      <w:r w:rsidRPr="006C14BB">
        <w:rPr>
          <w:rFonts w:ascii="Arial" w:hAnsi="Arial" w:cs="Arial"/>
          <w:sz w:val="24"/>
          <w:szCs w:val="22"/>
          <w:lang w:val="mn-MN" w:bidi="ar-SA"/>
        </w:rPr>
        <w:t xml:space="preserve">г хөтлөх чиглэлээр болон холбогдох бусад чиглэлүүдээр харилцан мэдээлэл солилцон ажиллаж байна. </w:t>
      </w:r>
    </w:p>
    <w:p w14:paraId="05944A52" w14:textId="0D869D25" w:rsidR="00B82A01" w:rsidRDefault="00B82A01" w:rsidP="006C14BB">
      <w:pPr>
        <w:ind w:firstLine="720"/>
        <w:jc w:val="both"/>
        <w:rPr>
          <w:rFonts w:ascii="Arial" w:hAnsi="Arial" w:cs="Arial"/>
          <w:sz w:val="24"/>
          <w:szCs w:val="22"/>
          <w:lang w:val="mn-MN" w:bidi="ar-SA"/>
        </w:rPr>
      </w:pPr>
      <w:r w:rsidRPr="006C14BB">
        <w:rPr>
          <w:noProof/>
          <w:szCs w:val="22"/>
          <w:lang w:bidi="ar-SA"/>
        </w:rPr>
        <w:drawing>
          <wp:anchor distT="0" distB="0" distL="114300" distR="114300" simplePos="0" relativeHeight="251669504" behindDoc="0" locked="0" layoutInCell="1" allowOverlap="1" wp14:anchorId="60FCBC1A" wp14:editId="481E6283">
            <wp:simplePos x="0" y="0"/>
            <wp:positionH relativeFrom="column">
              <wp:posOffset>3529965</wp:posOffset>
            </wp:positionH>
            <wp:positionV relativeFrom="paragraph">
              <wp:posOffset>480060</wp:posOffset>
            </wp:positionV>
            <wp:extent cx="2324102" cy="1549400"/>
            <wp:effectExtent l="0" t="0" r="0" b="0"/>
            <wp:wrapNone/>
            <wp:docPr id="3" name="Picture 3" descr="D:\Батчимэг ажил\ajil zurag\2019.10.21 Daamal surgalt\IMG_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тчимэг ажил\ajil zurag\2019.10.21 Daamal surgalt\IMG_61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2"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4BB">
        <w:rPr>
          <w:noProof/>
          <w:szCs w:val="22"/>
          <w:lang w:bidi="ar-SA"/>
        </w:rPr>
        <w:drawing>
          <wp:anchor distT="0" distB="0" distL="114300" distR="114300" simplePos="0" relativeHeight="251673600" behindDoc="0" locked="0" layoutInCell="1" allowOverlap="1" wp14:anchorId="7B33A250" wp14:editId="71AD2759">
            <wp:simplePos x="0" y="0"/>
            <wp:positionH relativeFrom="column">
              <wp:posOffset>958215</wp:posOffset>
            </wp:positionH>
            <wp:positionV relativeFrom="paragraph">
              <wp:posOffset>476885</wp:posOffset>
            </wp:positionV>
            <wp:extent cx="2324100" cy="1549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pic:spPr>
                </pic:pic>
              </a:graphicData>
            </a:graphic>
            <wp14:sizeRelH relativeFrom="page">
              <wp14:pctWidth>0</wp14:pctWidth>
            </wp14:sizeRelH>
            <wp14:sizeRelV relativeFrom="page">
              <wp14:pctHeight>0</wp14:pctHeight>
            </wp14:sizeRelV>
          </wp:anchor>
        </w:drawing>
      </w:r>
      <w:r w:rsidR="006C14BB" w:rsidRPr="006C14BB">
        <w:rPr>
          <w:rFonts w:ascii="Arial" w:hAnsi="Arial" w:cs="Arial"/>
          <w:sz w:val="24"/>
          <w:szCs w:val="22"/>
          <w:lang w:bidi="ar-SA"/>
        </w:rPr>
        <w:t xml:space="preserve">Мөн </w:t>
      </w:r>
      <w:r w:rsidR="006C14BB" w:rsidRPr="006C14BB">
        <w:rPr>
          <w:rFonts w:ascii="Arial" w:hAnsi="Arial" w:cs="Arial"/>
          <w:sz w:val="24"/>
          <w:szCs w:val="22"/>
          <w:lang w:val="mn-MN" w:bidi="ar-SA"/>
        </w:rPr>
        <w:t xml:space="preserve">сургалтын үеэр байгууллагын </w:t>
      </w:r>
      <w:r w:rsidR="006C14BB" w:rsidRPr="006C14BB">
        <w:rPr>
          <w:rFonts w:ascii="Arial" w:hAnsi="Arial" w:cs="Arial"/>
          <w:sz w:val="24"/>
          <w:szCs w:val="22"/>
          <w:lang w:bidi="ar-SA"/>
        </w:rPr>
        <w:t xml:space="preserve">албан хаагчдын дунд </w:t>
      </w:r>
      <w:r w:rsidR="006C14BB" w:rsidRPr="006C14BB">
        <w:rPr>
          <w:rFonts w:ascii="Arial" w:hAnsi="Arial" w:cs="Arial"/>
          <w:sz w:val="24"/>
          <w:szCs w:val="22"/>
          <w:lang w:val="mn-MN" w:bidi="ar-SA"/>
        </w:rPr>
        <w:t xml:space="preserve">спортын </w:t>
      </w:r>
      <w:r w:rsidR="006C14BB" w:rsidRPr="006C14BB">
        <w:rPr>
          <w:rFonts w:ascii="Arial" w:hAnsi="Arial" w:cs="Arial"/>
          <w:sz w:val="24"/>
          <w:szCs w:val="22"/>
          <w:lang w:bidi="ar-SA"/>
        </w:rPr>
        <w:t>4 төрлөөр нөхөрсөг тэмцээн зохион байгуул</w:t>
      </w:r>
      <w:r w:rsidR="006C14BB" w:rsidRPr="006C14BB">
        <w:rPr>
          <w:rFonts w:ascii="Arial" w:hAnsi="Arial" w:cs="Arial"/>
          <w:sz w:val="24"/>
          <w:szCs w:val="22"/>
          <w:lang w:val="mn-MN" w:bidi="ar-SA"/>
        </w:rPr>
        <w:t>ж, хамт олны эерэг уур амьсгалыг бүрдүүл</w:t>
      </w:r>
      <w:r>
        <w:rPr>
          <w:rFonts w:ascii="Arial" w:hAnsi="Arial" w:cs="Arial"/>
          <w:sz w:val="24"/>
          <w:szCs w:val="22"/>
          <w:lang w:val="mn-MN" w:bidi="ar-SA"/>
        </w:rPr>
        <w:t>эн ажиллалаа.</w:t>
      </w:r>
    </w:p>
    <w:p w14:paraId="0262D647" w14:textId="5F633661" w:rsidR="006C14BB" w:rsidRPr="006C14BB" w:rsidRDefault="006C14BB" w:rsidP="006C14BB">
      <w:pPr>
        <w:ind w:firstLine="720"/>
        <w:jc w:val="both"/>
        <w:rPr>
          <w:rFonts w:ascii="Arial" w:hAnsi="Arial" w:cs="Arial"/>
          <w:sz w:val="24"/>
          <w:szCs w:val="22"/>
          <w:lang w:val="mn-MN" w:bidi="ar-SA"/>
        </w:rPr>
      </w:pPr>
      <w:r w:rsidRPr="006C14BB">
        <w:rPr>
          <w:rFonts w:ascii="Arial" w:hAnsi="Arial" w:cs="Arial"/>
          <w:sz w:val="24"/>
          <w:szCs w:val="22"/>
          <w:lang w:val="mn-MN" w:bidi="ar-SA"/>
        </w:rPr>
        <w:t xml:space="preserve"> </w:t>
      </w:r>
    </w:p>
    <w:p w14:paraId="24C3229C" w14:textId="77777777" w:rsidR="006C14BB" w:rsidRPr="006C14BB" w:rsidRDefault="006C14BB" w:rsidP="006C14BB">
      <w:pPr>
        <w:rPr>
          <w:szCs w:val="22"/>
          <w:lang w:bidi="ar-SA"/>
        </w:rPr>
      </w:pPr>
    </w:p>
    <w:p w14:paraId="6D1372B8" w14:textId="77777777" w:rsidR="006C14BB" w:rsidRPr="006C14BB" w:rsidRDefault="006C14BB" w:rsidP="006C14BB">
      <w:pPr>
        <w:rPr>
          <w:szCs w:val="22"/>
          <w:lang w:bidi="ar-SA"/>
        </w:rPr>
      </w:pPr>
    </w:p>
    <w:p w14:paraId="1E24E898" w14:textId="77777777" w:rsidR="006C14BB" w:rsidRPr="006C14BB" w:rsidRDefault="006C14BB" w:rsidP="006C14BB">
      <w:pPr>
        <w:rPr>
          <w:szCs w:val="22"/>
          <w:lang w:bidi="ar-SA"/>
        </w:rPr>
      </w:pPr>
    </w:p>
    <w:p w14:paraId="08FBCA7E" w14:textId="42F89466" w:rsidR="006C14BB" w:rsidRPr="006C14BB" w:rsidRDefault="00094BF6" w:rsidP="006C14BB">
      <w:pPr>
        <w:rPr>
          <w:szCs w:val="22"/>
          <w:lang w:bidi="ar-SA"/>
        </w:rPr>
      </w:pPr>
      <w:r w:rsidRPr="006C14BB">
        <w:rPr>
          <w:noProof/>
          <w:szCs w:val="22"/>
          <w:lang w:bidi="ar-SA"/>
        </w:rPr>
        <w:drawing>
          <wp:anchor distT="0" distB="0" distL="114300" distR="114300" simplePos="0" relativeHeight="251671552" behindDoc="0" locked="0" layoutInCell="1" allowOverlap="1" wp14:anchorId="5D23C072" wp14:editId="64C03E70">
            <wp:simplePos x="0" y="0"/>
            <wp:positionH relativeFrom="column">
              <wp:posOffset>958215</wp:posOffset>
            </wp:positionH>
            <wp:positionV relativeFrom="paragraph">
              <wp:posOffset>294640</wp:posOffset>
            </wp:positionV>
            <wp:extent cx="2352675" cy="1568450"/>
            <wp:effectExtent l="0" t="0" r="9525" b="0"/>
            <wp:wrapNone/>
            <wp:docPr id="13" name="Picture 13" descr="D:\Батчимэг ажил\ajil zurag\2019.10.21 Daamal surgalt\IMG_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атчимэг ажил\ajil zurag\2019.10.21 Daamal surgalt\IMG_62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267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A01" w:rsidRPr="006C14BB">
        <w:rPr>
          <w:noProof/>
          <w:szCs w:val="22"/>
          <w:lang w:bidi="ar-SA"/>
        </w:rPr>
        <w:drawing>
          <wp:anchor distT="0" distB="0" distL="114300" distR="114300" simplePos="0" relativeHeight="251672576" behindDoc="0" locked="0" layoutInCell="1" allowOverlap="1" wp14:anchorId="6EBCD5F0" wp14:editId="4D1DF8F5">
            <wp:simplePos x="0" y="0"/>
            <wp:positionH relativeFrom="column">
              <wp:posOffset>3526790</wp:posOffset>
            </wp:positionH>
            <wp:positionV relativeFrom="paragraph">
              <wp:posOffset>280035</wp:posOffset>
            </wp:positionV>
            <wp:extent cx="2371725" cy="1581150"/>
            <wp:effectExtent l="0" t="0" r="9525" b="0"/>
            <wp:wrapNone/>
            <wp:docPr id="8" name="Picture 8" descr="D:\Батчимэг ажил\ajil zurag\2019.10.21 Daamal surgalt\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атчимэг ажил\ajil zurag\2019.10.21 Daamal surgalt\IMG_6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93EAE3" w14:textId="69D774BA" w:rsidR="006C14BB" w:rsidRPr="006C14BB" w:rsidRDefault="006C14BB" w:rsidP="006C14BB">
      <w:pPr>
        <w:rPr>
          <w:szCs w:val="22"/>
          <w:lang w:bidi="ar-SA"/>
        </w:rPr>
      </w:pPr>
    </w:p>
    <w:p w14:paraId="4BA6D943" w14:textId="18F9D1F6" w:rsidR="006C14BB" w:rsidRPr="006C14BB" w:rsidRDefault="006C14BB" w:rsidP="006C14BB">
      <w:pPr>
        <w:rPr>
          <w:szCs w:val="22"/>
          <w:lang w:bidi="ar-SA"/>
        </w:rPr>
      </w:pPr>
    </w:p>
    <w:p w14:paraId="5AE9AE2A" w14:textId="64A94D8E" w:rsidR="006C14BB" w:rsidRPr="006C14BB" w:rsidRDefault="006C14BB" w:rsidP="006C14BB">
      <w:pPr>
        <w:rPr>
          <w:szCs w:val="22"/>
          <w:lang w:bidi="ar-SA"/>
        </w:rPr>
      </w:pPr>
    </w:p>
    <w:p w14:paraId="51CB5E65" w14:textId="77777777" w:rsidR="006C14BB" w:rsidRPr="006C14BB" w:rsidRDefault="006C14BB" w:rsidP="006C14BB">
      <w:pPr>
        <w:rPr>
          <w:szCs w:val="22"/>
          <w:lang w:bidi="ar-SA"/>
        </w:rPr>
      </w:pPr>
    </w:p>
    <w:p w14:paraId="08B240EC" w14:textId="77777777" w:rsidR="006C14BB" w:rsidRPr="006C14BB" w:rsidRDefault="006C14BB" w:rsidP="006C14BB">
      <w:pPr>
        <w:rPr>
          <w:szCs w:val="22"/>
          <w:lang w:bidi="ar-SA"/>
        </w:rPr>
      </w:pPr>
    </w:p>
    <w:p w14:paraId="39714453" w14:textId="77777777" w:rsidR="006C14BB" w:rsidRPr="006C14BB" w:rsidRDefault="006C14BB" w:rsidP="006C14BB">
      <w:pPr>
        <w:rPr>
          <w:szCs w:val="22"/>
          <w:lang w:bidi="ar-SA"/>
        </w:rPr>
      </w:pPr>
    </w:p>
    <w:p w14:paraId="628A2C50" w14:textId="5561D236" w:rsidR="00187665" w:rsidRPr="00094BF6" w:rsidRDefault="00187665" w:rsidP="00094BF6">
      <w:pPr>
        <w:ind w:firstLine="720"/>
        <w:jc w:val="both"/>
        <w:rPr>
          <w:rFonts w:ascii="Arial" w:hAnsi="Arial" w:cs="Arial"/>
          <w:sz w:val="24"/>
          <w:szCs w:val="22"/>
          <w:lang w:val="mn-MN" w:bidi="ar-SA"/>
        </w:rPr>
      </w:pPr>
      <w:r w:rsidRPr="00187665">
        <w:rPr>
          <w:rFonts w:ascii="Arial" w:hAnsi="Arial" w:cs="Arial"/>
          <w:sz w:val="24"/>
          <w:szCs w:val="22"/>
          <w:lang w:val="mn-MN" w:bidi="ar-SA"/>
        </w:rPr>
        <w:t xml:space="preserve">Аймгийн Засаг даргын 2019 оны </w:t>
      </w:r>
      <w:r w:rsidRPr="00187665">
        <w:rPr>
          <w:noProof/>
          <w:szCs w:val="22"/>
          <w:lang w:bidi="ar-SA"/>
        </w:rPr>
        <w:drawing>
          <wp:anchor distT="0" distB="0" distL="114300" distR="114300" simplePos="0" relativeHeight="251675648" behindDoc="0" locked="0" layoutInCell="1" allowOverlap="1" wp14:anchorId="10057985" wp14:editId="70A383B1">
            <wp:simplePos x="0" y="0"/>
            <wp:positionH relativeFrom="column">
              <wp:posOffset>314325</wp:posOffset>
            </wp:positionH>
            <wp:positionV relativeFrom="paragraph">
              <wp:posOffset>796290</wp:posOffset>
            </wp:positionV>
            <wp:extent cx="5733415" cy="2886075"/>
            <wp:effectExtent l="152400" t="171450" r="343535" b="3714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497" b="4016"/>
                    <a:stretch/>
                  </pic:blipFill>
                  <pic:spPr bwMode="auto">
                    <a:xfrm>
                      <a:off x="0" y="0"/>
                      <a:ext cx="5733415" cy="2886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7665">
        <w:rPr>
          <w:rFonts w:ascii="Arial" w:hAnsi="Arial" w:cs="Arial"/>
          <w:sz w:val="24"/>
          <w:szCs w:val="22"/>
          <w:lang w:val="mn-MN" w:bidi="ar-SA"/>
        </w:rPr>
        <w:t xml:space="preserve">А/123 тоот захирамжаар </w:t>
      </w:r>
      <w:r w:rsidRPr="00187665">
        <w:rPr>
          <w:rFonts w:ascii="Arial" w:hAnsi="Arial" w:cs="Arial"/>
          <w:sz w:val="24"/>
          <w:szCs w:val="22"/>
          <w:lang w:bidi="ar-SA"/>
        </w:rPr>
        <w:t>6</w:t>
      </w:r>
      <w:r w:rsidRPr="00187665">
        <w:rPr>
          <w:rFonts w:ascii="Arial" w:hAnsi="Arial" w:cs="Arial"/>
          <w:sz w:val="24"/>
          <w:szCs w:val="22"/>
          <w:lang w:val="mn-MN" w:bidi="ar-SA"/>
        </w:rPr>
        <w:t xml:space="preserve"> байршилд, </w:t>
      </w:r>
      <w:r w:rsidRPr="00187665">
        <w:rPr>
          <w:rFonts w:ascii="Arial" w:hAnsi="Arial" w:cs="Arial"/>
          <w:sz w:val="24"/>
          <w:szCs w:val="22"/>
          <w:lang w:bidi="ar-SA"/>
        </w:rPr>
        <w:t xml:space="preserve">2019 </w:t>
      </w:r>
      <w:r w:rsidRPr="00187665">
        <w:rPr>
          <w:rFonts w:ascii="Arial" w:hAnsi="Arial" w:cs="Arial"/>
          <w:sz w:val="24"/>
          <w:szCs w:val="22"/>
          <w:lang w:val="mn-MN" w:bidi="ar-SA"/>
        </w:rPr>
        <w:t>оны 10 дугаар сарын 30-ны өдөр газар өмчлүүлэх, эзэмшүүлэ</w:t>
      </w:r>
      <w:r>
        <w:rPr>
          <w:rFonts w:ascii="Arial" w:hAnsi="Arial" w:cs="Arial"/>
          <w:sz w:val="24"/>
          <w:szCs w:val="22"/>
          <w:lang w:val="mn-MN" w:bidi="ar-SA"/>
        </w:rPr>
        <w:t>х</w:t>
      </w:r>
      <w:r w:rsidRPr="00187665">
        <w:rPr>
          <w:rFonts w:ascii="Arial" w:hAnsi="Arial" w:cs="Arial"/>
          <w:sz w:val="24"/>
          <w:szCs w:val="22"/>
          <w:lang w:val="mn-MN" w:bidi="ar-SA"/>
        </w:rPr>
        <w:t>, ашиглуулах эрхийн гэрчилгээний дуудлага худалдааг зохион байгуулахаар газрын цахим бирж болон байгууллагын цахим сайт, мэдээллийн самбарт зарыг байршуулаад байна.</w:t>
      </w:r>
      <w:r w:rsidRPr="00187665">
        <w:rPr>
          <w:noProof/>
          <w:szCs w:val="22"/>
          <w:lang w:bidi="ar-SA"/>
        </w:rPr>
        <w:t xml:space="preserve"> </w:t>
      </w:r>
    </w:p>
    <w:p w14:paraId="5BAE2735" w14:textId="4B89056B" w:rsidR="00187665" w:rsidRDefault="00187665" w:rsidP="00187665">
      <w:pPr>
        <w:ind w:firstLine="720"/>
        <w:jc w:val="both"/>
        <w:rPr>
          <w:noProof/>
          <w:szCs w:val="22"/>
          <w:lang w:bidi="ar-SA"/>
        </w:rPr>
      </w:pPr>
    </w:p>
    <w:p w14:paraId="338097C4" w14:textId="0F4336F3" w:rsidR="00187665" w:rsidRPr="00187665" w:rsidRDefault="00187665" w:rsidP="00187665">
      <w:pPr>
        <w:ind w:firstLine="720"/>
        <w:jc w:val="both"/>
        <w:rPr>
          <w:rFonts w:ascii="Arial" w:hAnsi="Arial" w:cs="Arial"/>
          <w:sz w:val="24"/>
          <w:szCs w:val="22"/>
          <w:lang w:val="mn-MN" w:bidi="ar-SA"/>
        </w:rPr>
      </w:pPr>
    </w:p>
    <w:p w14:paraId="69D2E448" w14:textId="75F991C6" w:rsidR="00187665" w:rsidRPr="00187665" w:rsidRDefault="00187665" w:rsidP="00187665">
      <w:pPr>
        <w:jc w:val="center"/>
        <w:rPr>
          <w:rFonts w:ascii="Arial" w:hAnsi="Arial" w:cs="Arial"/>
          <w:sz w:val="24"/>
          <w:szCs w:val="22"/>
          <w:lang w:val="mn-MN" w:bidi="ar-SA"/>
        </w:rPr>
      </w:pPr>
    </w:p>
    <w:p w14:paraId="5A8C9B96" w14:textId="77777777" w:rsidR="00187665" w:rsidRPr="00187665" w:rsidRDefault="00187665" w:rsidP="00187665">
      <w:pPr>
        <w:jc w:val="center"/>
        <w:rPr>
          <w:rFonts w:ascii="Arial" w:hAnsi="Arial" w:cs="Arial"/>
          <w:sz w:val="24"/>
          <w:szCs w:val="22"/>
          <w:lang w:val="mn-MN" w:bidi="ar-SA"/>
        </w:rPr>
      </w:pPr>
    </w:p>
    <w:p w14:paraId="5F39A5E1" w14:textId="77777777" w:rsidR="00187665" w:rsidRPr="00187665" w:rsidRDefault="00187665" w:rsidP="00187665">
      <w:pPr>
        <w:jc w:val="center"/>
        <w:rPr>
          <w:rFonts w:ascii="Arial" w:hAnsi="Arial" w:cs="Arial"/>
          <w:sz w:val="24"/>
          <w:szCs w:val="22"/>
          <w:lang w:val="mn-MN" w:bidi="ar-SA"/>
        </w:rPr>
      </w:pPr>
    </w:p>
    <w:p w14:paraId="419D8127" w14:textId="77777777" w:rsidR="00187665" w:rsidRPr="00187665" w:rsidRDefault="00187665" w:rsidP="00187665">
      <w:pPr>
        <w:jc w:val="center"/>
        <w:rPr>
          <w:rFonts w:ascii="Arial" w:hAnsi="Arial" w:cs="Arial"/>
          <w:sz w:val="24"/>
          <w:szCs w:val="22"/>
          <w:lang w:val="mn-MN" w:bidi="ar-SA"/>
        </w:rPr>
      </w:pPr>
    </w:p>
    <w:p w14:paraId="52709BE5" w14:textId="77777777" w:rsidR="00187665" w:rsidRPr="00187665" w:rsidRDefault="00187665" w:rsidP="00187665">
      <w:pPr>
        <w:jc w:val="center"/>
        <w:rPr>
          <w:rFonts w:ascii="Arial" w:hAnsi="Arial" w:cs="Arial"/>
          <w:sz w:val="24"/>
          <w:szCs w:val="22"/>
          <w:lang w:val="mn-MN" w:bidi="ar-SA"/>
        </w:rPr>
      </w:pPr>
    </w:p>
    <w:p w14:paraId="3BA15FC9" w14:textId="38E481C7" w:rsidR="00094BF6" w:rsidRDefault="00094BF6" w:rsidP="00597BFF">
      <w:pPr>
        <w:jc w:val="both"/>
        <w:rPr>
          <w:rFonts w:ascii="Arial" w:hAnsi="Arial" w:cs="Arial"/>
          <w:sz w:val="24"/>
          <w:szCs w:val="24"/>
          <w:lang w:val="mn-MN"/>
        </w:rPr>
      </w:pPr>
    </w:p>
    <w:p w14:paraId="6D89E5F8" w14:textId="6B0C5F2A" w:rsidR="00094BF6" w:rsidRPr="00094BF6" w:rsidRDefault="00094BF6" w:rsidP="00094BF6">
      <w:pPr>
        <w:spacing w:after="0" w:line="276" w:lineRule="auto"/>
        <w:ind w:firstLine="720"/>
        <w:jc w:val="both"/>
        <w:rPr>
          <w:rFonts w:ascii="Arial" w:hAnsi="Arial" w:cs="Arial"/>
          <w:b/>
          <w:i/>
          <w:sz w:val="24"/>
          <w:szCs w:val="22"/>
          <w:lang w:val="mn-MN" w:bidi="ar-SA"/>
        </w:rPr>
      </w:pPr>
      <w:r w:rsidRPr="00094BF6">
        <w:rPr>
          <w:rFonts w:ascii="Arial" w:hAnsi="Arial" w:cs="Arial"/>
          <w:sz w:val="24"/>
          <w:szCs w:val="22"/>
          <w:lang w:val="mn-MN" w:bidi="ar-SA"/>
        </w:rPr>
        <w:t>Газрын төлбөр, татварын программыг улсын хэмжээнд нэвтрүүлэхтэй холбоотой “21 аймгийн газрын төлбөрийн мэдээллийг газрын төлбөр, татварын программд оруулах, засварлах” ажлын хүрээнд аймгийн хэмжээнд газрын кадастрын мэдээллийн сангийн Лэнд менежер програмын нөхөн бүрдүүлэлтийн ажлыг 2019 оны 10 сарын 21-25-ны өдрүүдэд зохион байгууллан ажиллаж байна.</w:t>
      </w:r>
    </w:p>
    <w:p w14:paraId="5E4846EA" w14:textId="77777777" w:rsidR="00094BF6" w:rsidRPr="00094BF6" w:rsidRDefault="00094BF6" w:rsidP="00094BF6">
      <w:pPr>
        <w:spacing w:after="0" w:line="360" w:lineRule="auto"/>
        <w:jc w:val="both"/>
        <w:rPr>
          <w:rFonts w:ascii="Arial" w:hAnsi="Arial" w:cs="Arial"/>
          <w:b/>
          <w:i/>
          <w:sz w:val="24"/>
          <w:szCs w:val="22"/>
          <w:lang w:val="mn-MN" w:bidi="ar-SA"/>
        </w:rPr>
      </w:pPr>
      <w:r w:rsidRPr="00094BF6">
        <w:rPr>
          <w:rFonts w:ascii="Arial" w:hAnsi="Arial" w:cs="Arial"/>
          <w:b/>
          <w:i/>
          <w:noProof/>
          <w:sz w:val="24"/>
          <w:szCs w:val="22"/>
          <w:lang w:bidi="ar-SA"/>
        </w:rPr>
        <w:drawing>
          <wp:anchor distT="0" distB="0" distL="114300" distR="114300" simplePos="0" relativeHeight="251677696" behindDoc="0" locked="0" layoutInCell="1" allowOverlap="1" wp14:anchorId="4FE9D485" wp14:editId="588AD692">
            <wp:simplePos x="0" y="0"/>
            <wp:positionH relativeFrom="column">
              <wp:posOffset>409575</wp:posOffset>
            </wp:positionH>
            <wp:positionV relativeFrom="paragraph">
              <wp:posOffset>93345</wp:posOffset>
            </wp:positionV>
            <wp:extent cx="2714625" cy="1853565"/>
            <wp:effectExtent l="152400" t="152400" r="371475" b="3562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2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94BF6">
        <w:rPr>
          <w:rFonts w:ascii="Arial" w:hAnsi="Arial" w:cs="Arial"/>
          <w:b/>
          <w:i/>
          <w:noProof/>
          <w:sz w:val="24"/>
          <w:szCs w:val="22"/>
          <w:lang w:bidi="ar-SA"/>
        </w:rPr>
        <w:drawing>
          <wp:anchor distT="0" distB="0" distL="114300" distR="114300" simplePos="0" relativeHeight="251678720" behindDoc="0" locked="0" layoutInCell="1" allowOverlap="1" wp14:anchorId="61567A3A" wp14:editId="4D9BDF15">
            <wp:simplePos x="0" y="0"/>
            <wp:positionH relativeFrom="column">
              <wp:posOffset>3256915</wp:posOffset>
            </wp:positionH>
            <wp:positionV relativeFrom="paragraph">
              <wp:posOffset>93980</wp:posOffset>
            </wp:positionV>
            <wp:extent cx="2780665" cy="1853937"/>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2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665" cy="1853937"/>
                    </a:xfrm>
                    <a:prstGeom prst="rect">
                      <a:avLst/>
                    </a:prstGeom>
                  </pic:spPr>
                </pic:pic>
              </a:graphicData>
            </a:graphic>
            <wp14:sizeRelH relativeFrom="page">
              <wp14:pctWidth>0</wp14:pctWidth>
            </wp14:sizeRelH>
            <wp14:sizeRelV relativeFrom="page">
              <wp14:pctHeight>0</wp14:pctHeight>
            </wp14:sizeRelV>
          </wp:anchor>
        </w:drawing>
      </w:r>
    </w:p>
    <w:p w14:paraId="15D56789" w14:textId="24CA548F" w:rsidR="00094BF6" w:rsidRDefault="00094BF6" w:rsidP="00094BF6">
      <w:pPr>
        <w:spacing w:after="0" w:line="360" w:lineRule="auto"/>
        <w:jc w:val="both"/>
        <w:rPr>
          <w:rFonts w:ascii="Arial" w:hAnsi="Arial" w:cs="Arial"/>
          <w:b/>
          <w:i/>
          <w:sz w:val="24"/>
          <w:szCs w:val="22"/>
          <w:lang w:val="mn-MN" w:bidi="ar-SA"/>
        </w:rPr>
      </w:pPr>
    </w:p>
    <w:p w14:paraId="011ABDDB" w14:textId="77777777" w:rsidR="00094BF6" w:rsidRPr="00094BF6" w:rsidRDefault="00094BF6" w:rsidP="00094BF6">
      <w:pPr>
        <w:spacing w:after="0" w:line="360" w:lineRule="auto"/>
        <w:jc w:val="both"/>
        <w:rPr>
          <w:rFonts w:ascii="Arial" w:hAnsi="Arial" w:cs="Arial"/>
          <w:b/>
          <w:i/>
          <w:sz w:val="24"/>
          <w:szCs w:val="22"/>
          <w:lang w:val="mn-MN" w:bidi="ar-SA"/>
        </w:rPr>
      </w:pPr>
    </w:p>
    <w:p w14:paraId="36F1B528" w14:textId="77777777" w:rsidR="00094BF6" w:rsidRPr="00094BF6" w:rsidRDefault="00094BF6" w:rsidP="00094BF6">
      <w:pPr>
        <w:spacing w:after="0" w:line="360" w:lineRule="auto"/>
        <w:jc w:val="both"/>
        <w:rPr>
          <w:rFonts w:ascii="Arial" w:hAnsi="Arial" w:cs="Arial"/>
          <w:b/>
          <w:i/>
          <w:sz w:val="24"/>
          <w:szCs w:val="22"/>
          <w:lang w:val="mn-MN" w:bidi="ar-SA"/>
        </w:rPr>
      </w:pPr>
    </w:p>
    <w:p w14:paraId="71BF96D2" w14:textId="77777777" w:rsidR="00094BF6" w:rsidRPr="00094BF6" w:rsidRDefault="00094BF6" w:rsidP="00094BF6">
      <w:pPr>
        <w:spacing w:after="0" w:line="360" w:lineRule="auto"/>
        <w:jc w:val="both"/>
        <w:rPr>
          <w:rFonts w:ascii="Arial" w:hAnsi="Arial" w:cs="Arial"/>
          <w:b/>
          <w:i/>
          <w:sz w:val="24"/>
          <w:szCs w:val="22"/>
          <w:lang w:val="mn-MN" w:bidi="ar-SA"/>
        </w:rPr>
      </w:pPr>
    </w:p>
    <w:p w14:paraId="5E09E794" w14:textId="77777777" w:rsidR="00094BF6" w:rsidRPr="00094BF6" w:rsidRDefault="00094BF6" w:rsidP="00094BF6">
      <w:pPr>
        <w:spacing w:after="0" w:line="360" w:lineRule="auto"/>
        <w:jc w:val="both"/>
        <w:rPr>
          <w:rFonts w:ascii="Arial" w:hAnsi="Arial" w:cs="Arial"/>
          <w:b/>
          <w:i/>
          <w:sz w:val="24"/>
          <w:szCs w:val="22"/>
          <w:lang w:val="mn-MN" w:bidi="ar-SA"/>
        </w:rPr>
      </w:pPr>
    </w:p>
    <w:p w14:paraId="3D060B2E" w14:textId="77777777" w:rsidR="00094BF6" w:rsidRPr="00094BF6" w:rsidRDefault="00094BF6" w:rsidP="00094BF6">
      <w:pPr>
        <w:spacing w:after="0" w:line="360" w:lineRule="auto"/>
        <w:jc w:val="both"/>
        <w:rPr>
          <w:rFonts w:ascii="Arial" w:hAnsi="Arial" w:cs="Arial"/>
          <w:b/>
          <w:i/>
          <w:sz w:val="24"/>
          <w:szCs w:val="22"/>
          <w:lang w:val="mn-MN" w:bidi="ar-SA"/>
        </w:rPr>
      </w:pPr>
    </w:p>
    <w:p w14:paraId="3D671BD0" w14:textId="77777777" w:rsidR="00094BF6" w:rsidRPr="00094BF6" w:rsidRDefault="00094BF6" w:rsidP="00094BF6">
      <w:pPr>
        <w:spacing w:after="0" w:line="360" w:lineRule="auto"/>
        <w:jc w:val="both"/>
        <w:rPr>
          <w:rFonts w:ascii="Arial" w:hAnsi="Arial" w:cs="Arial"/>
          <w:b/>
          <w:i/>
          <w:sz w:val="24"/>
          <w:szCs w:val="22"/>
          <w:lang w:val="mn-MN" w:bidi="ar-SA"/>
        </w:rPr>
      </w:pPr>
    </w:p>
    <w:p w14:paraId="37A2DC32" w14:textId="77777777" w:rsidR="00094BF6" w:rsidRPr="00094BF6" w:rsidRDefault="00094BF6" w:rsidP="00094BF6">
      <w:pPr>
        <w:spacing w:after="0" w:line="360" w:lineRule="auto"/>
        <w:jc w:val="both"/>
        <w:rPr>
          <w:rFonts w:ascii="Arial" w:hAnsi="Arial" w:cs="Arial"/>
          <w:b/>
          <w:sz w:val="24"/>
          <w:szCs w:val="22"/>
          <w:lang w:val="mn-MN" w:bidi="ar-SA"/>
        </w:rPr>
      </w:pPr>
      <w:r w:rsidRPr="00094BF6">
        <w:rPr>
          <w:rFonts w:ascii="Arial" w:hAnsi="Arial" w:cs="Arial"/>
          <w:b/>
          <w:i/>
          <w:sz w:val="24"/>
          <w:szCs w:val="22"/>
          <w:lang w:val="mn-MN" w:bidi="ar-SA"/>
        </w:rPr>
        <w:t>Газрын орлого төвлөрүүлэлт:</w:t>
      </w:r>
    </w:p>
    <w:p w14:paraId="7DE637A3" w14:textId="77777777" w:rsidR="00094BF6" w:rsidRPr="00094BF6" w:rsidRDefault="00094BF6" w:rsidP="00094BF6">
      <w:pPr>
        <w:spacing w:after="0" w:line="360" w:lineRule="auto"/>
        <w:ind w:firstLine="720"/>
        <w:jc w:val="both"/>
        <w:rPr>
          <w:rFonts w:ascii="Arial" w:hAnsi="Arial" w:cs="Arial"/>
          <w:sz w:val="24"/>
          <w:szCs w:val="22"/>
          <w:lang w:val="mn-MN" w:bidi="ar-SA"/>
        </w:rPr>
      </w:pPr>
      <w:r w:rsidRPr="00094BF6">
        <w:rPr>
          <w:rFonts w:ascii="Arial" w:hAnsi="Arial" w:cs="Arial"/>
          <w:sz w:val="24"/>
          <w:szCs w:val="22"/>
          <w:lang w:val="mn-MN" w:bidi="ar-SA"/>
        </w:rPr>
        <w:t xml:space="preserve">Аймгийн ИТХ-ын 2018 оны 10 дугаар тогтоолоор 2019 онд газрын төлбөрийн орлого 163 811.8 сая төгрөг төвлөрүүлэхээр төлөвлөгөө батлагдсан бөгөөд 10 дугаар сарын 24-ны өдрийн байдлаар 160,6 сая төгрөг төвлөрүүлээд байгаа нь төлөвлөгөөтэй харьцуулахад 98%-ийн биелэлттэй байна. Үүнд: </w:t>
      </w:r>
    </w:p>
    <w:p w14:paraId="03F16161" w14:textId="77777777" w:rsidR="00094BF6" w:rsidRPr="00094BF6" w:rsidRDefault="00094BF6" w:rsidP="00094BF6">
      <w:pPr>
        <w:numPr>
          <w:ilvl w:val="0"/>
          <w:numId w:val="25"/>
        </w:numPr>
        <w:spacing w:after="0" w:line="360" w:lineRule="auto"/>
        <w:contextualSpacing/>
        <w:jc w:val="both"/>
        <w:rPr>
          <w:rFonts w:ascii="Arial" w:hAnsi="Arial" w:cs="Arial"/>
          <w:sz w:val="24"/>
          <w:szCs w:val="22"/>
          <w:lang w:val="mn-MN" w:bidi="ar-SA"/>
        </w:rPr>
      </w:pPr>
      <w:r w:rsidRPr="00094BF6">
        <w:rPr>
          <w:rFonts w:ascii="Arial" w:hAnsi="Arial" w:cs="Arial"/>
          <w:sz w:val="24"/>
          <w:szCs w:val="22"/>
          <w:lang w:val="mn-MN" w:bidi="ar-SA"/>
        </w:rPr>
        <w:t>38 аж, ахуйн нэгжээс –</w:t>
      </w:r>
      <w:r w:rsidRPr="00094BF6">
        <w:rPr>
          <w:rFonts w:ascii="Arial" w:hAnsi="Arial" w:cs="Arial"/>
          <w:sz w:val="24"/>
          <w:szCs w:val="22"/>
          <w:lang w:bidi="ar-SA"/>
        </w:rPr>
        <w:t xml:space="preserve"> 129’031’039</w:t>
      </w:r>
      <w:r w:rsidRPr="00094BF6">
        <w:rPr>
          <w:rFonts w:ascii="Arial" w:hAnsi="Arial" w:cs="Arial"/>
          <w:sz w:val="24"/>
          <w:szCs w:val="22"/>
          <w:lang w:val="mn-MN" w:bidi="ar-SA"/>
        </w:rPr>
        <w:t xml:space="preserve"> төгрөг</w:t>
      </w:r>
    </w:p>
    <w:p w14:paraId="5E316EC6" w14:textId="77777777" w:rsidR="00094BF6" w:rsidRPr="00094BF6" w:rsidRDefault="00094BF6" w:rsidP="00094BF6">
      <w:pPr>
        <w:numPr>
          <w:ilvl w:val="0"/>
          <w:numId w:val="25"/>
        </w:numPr>
        <w:spacing w:after="0" w:line="360" w:lineRule="auto"/>
        <w:contextualSpacing/>
        <w:jc w:val="both"/>
        <w:rPr>
          <w:rFonts w:ascii="Arial" w:hAnsi="Arial" w:cs="Arial"/>
          <w:sz w:val="24"/>
          <w:szCs w:val="22"/>
          <w:lang w:val="mn-MN" w:bidi="ar-SA"/>
        </w:rPr>
      </w:pPr>
      <w:r w:rsidRPr="00094BF6">
        <w:rPr>
          <w:rFonts w:ascii="Arial" w:hAnsi="Arial" w:cs="Arial"/>
          <w:sz w:val="24"/>
          <w:szCs w:val="22"/>
          <w:lang w:bidi="ar-SA"/>
        </w:rPr>
        <w:t>186</w:t>
      </w:r>
      <w:r w:rsidRPr="00094BF6">
        <w:rPr>
          <w:rFonts w:ascii="Arial" w:hAnsi="Arial" w:cs="Arial"/>
          <w:sz w:val="24"/>
          <w:szCs w:val="22"/>
          <w:lang w:val="mn-MN" w:bidi="ar-SA"/>
        </w:rPr>
        <w:t xml:space="preserve"> иргэдээс</w:t>
      </w:r>
      <w:r w:rsidRPr="00094BF6">
        <w:rPr>
          <w:rFonts w:ascii="Arial" w:hAnsi="Arial" w:cs="Arial"/>
          <w:sz w:val="24"/>
          <w:szCs w:val="22"/>
          <w:lang w:bidi="ar-SA"/>
        </w:rPr>
        <w:t xml:space="preserve"> </w:t>
      </w:r>
      <w:r w:rsidRPr="00094BF6">
        <w:rPr>
          <w:rFonts w:ascii="Arial" w:hAnsi="Arial" w:cs="Arial"/>
          <w:sz w:val="24"/>
          <w:szCs w:val="22"/>
          <w:lang w:val="mn-MN" w:bidi="ar-SA"/>
        </w:rPr>
        <w:t>–</w:t>
      </w:r>
      <w:r w:rsidRPr="00094BF6">
        <w:rPr>
          <w:rFonts w:ascii="Arial" w:hAnsi="Arial" w:cs="Arial"/>
          <w:sz w:val="24"/>
          <w:szCs w:val="22"/>
          <w:lang w:bidi="ar-SA"/>
        </w:rPr>
        <w:t xml:space="preserve"> 23’354’465.98 </w:t>
      </w:r>
      <w:r w:rsidRPr="00094BF6">
        <w:rPr>
          <w:rFonts w:ascii="Arial" w:hAnsi="Arial" w:cs="Arial"/>
          <w:sz w:val="24"/>
          <w:szCs w:val="22"/>
          <w:lang w:val="mn-MN" w:bidi="ar-SA"/>
        </w:rPr>
        <w:t>төгрөг</w:t>
      </w:r>
    </w:p>
    <w:p w14:paraId="29738609" w14:textId="0ADF145F" w:rsidR="00094BF6" w:rsidRDefault="00094BF6" w:rsidP="00094BF6">
      <w:pPr>
        <w:numPr>
          <w:ilvl w:val="0"/>
          <w:numId w:val="25"/>
        </w:numPr>
        <w:spacing w:after="0" w:line="360" w:lineRule="auto"/>
        <w:contextualSpacing/>
        <w:jc w:val="both"/>
        <w:rPr>
          <w:rFonts w:ascii="Arial" w:hAnsi="Arial" w:cs="Arial"/>
          <w:sz w:val="24"/>
          <w:szCs w:val="22"/>
          <w:lang w:val="mn-MN" w:bidi="ar-SA"/>
        </w:rPr>
      </w:pPr>
      <w:r>
        <w:rPr>
          <w:noProof/>
        </w:rPr>
        <w:drawing>
          <wp:anchor distT="0" distB="0" distL="114300" distR="114300" simplePos="0" relativeHeight="251680768" behindDoc="0" locked="0" layoutInCell="1" allowOverlap="1" wp14:anchorId="3F77E348" wp14:editId="4838FBAC">
            <wp:simplePos x="0" y="0"/>
            <wp:positionH relativeFrom="column">
              <wp:posOffset>377189</wp:posOffset>
            </wp:positionH>
            <wp:positionV relativeFrom="paragraph">
              <wp:posOffset>243839</wp:posOffset>
            </wp:positionV>
            <wp:extent cx="5362575" cy="2867025"/>
            <wp:effectExtent l="0" t="0" r="9525" b="952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094BF6">
        <w:rPr>
          <w:rFonts w:ascii="Arial" w:hAnsi="Arial" w:cs="Arial"/>
          <w:sz w:val="24"/>
          <w:szCs w:val="22"/>
          <w:lang w:val="mn-MN" w:bidi="ar-SA"/>
        </w:rPr>
        <w:t xml:space="preserve">28 төрийн байгууллагаас </w:t>
      </w:r>
      <w:r w:rsidRPr="00094BF6">
        <w:rPr>
          <w:rFonts w:ascii="Arial" w:hAnsi="Arial" w:cs="Arial"/>
          <w:sz w:val="24"/>
          <w:szCs w:val="22"/>
          <w:lang w:bidi="ar-SA"/>
        </w:rPr>
        <w:t>– 8’216’327</w:t>
      </w:r>
      <w:r w:rsidRPr="00094BF6">
        <w:rPr>
          <w:rFonts w:ascii="Arial" w:hAnsi="Arial" w:cs="Arial"/>
          <w:sz w:val="24"/>
          <w:szCs w:val="22"/>
          <w:lang w:val="mn-MN" w:bidi="ar-SA"/>
        </w:rPr>
        <w:t xml:space="preserve"> төгрөгийг тус тус төвлөрүүлээд байна.</w:t>
      </w:r>
    </w:p>
    <w:p w14:paraId="1E7F8474" w14:textId="53414ACA" w:rsidR="00094BF6" w:rsidRDefault="00094BF6" w:rsidP="00094BF6">
      <w:pPr>
        <w:spacing w:after="0" w:line="360" w:lineRule="auto"/>
        <w:contextualSpacing/>
        <w:jc w:val="both"/>
        <w:rPr>
          <w:rFonts w:ascii="Arial" w:hAnsi="Arial" w:cs="Arial"/>
          <w:sz w:val="24"/>
          <w:szCs w:val="22"/>
          <w:lang w:val="mn-MN" w:bidi="ar-SA"/>
        </w:rPr>
      </w:pPr>
    </w:p>
    <w:p w14:paraId="7E4FC93D" w14:textId="4434E13D" w:rsidR="00094BF6" w:rsidRDefault="00094BF6" w:rsidP="00094BF6">
      <w:pPr>
        <w:spacing w:after="0" w:line="360" w:lineRule="auto"/>
        <w:contextualSpacing/>
        <w:jc w:val="both"/>
        <w:rPr>
          <w:rFonts w:ascii="Arial" w:hAnsi="Arial" w:cs="Arial"/>
          <w:sz w:val="24"/>
          <w:szCs w:val="22"/>
          <w:lang w:val="mn-MN" w:bidi="ar-SA"/>
        </w:rPr>
      </w:pPr>
    </w:p>
    <w:p w14:paraId="3BB1C1E5" w14:textId="20785FA6" w:rsidR="00094BF6" w:rsidRDefault="00094BF6" w:rsidP="00094BF6">
      <w:pPr>
        <w:spacing w:after="0" w:line="360" w:lineRule="auto"/>
        <w:contextualSpacing/>
        <w:jc w:val="both"/>
        <w:rPr>
          <w:rFonts w:ascii="Arial" w:hAnsi="Arial" w:cs="Arial"/>
          <w:sz w:val="24"/>
          <w:szCs w:val="22"/>
          <w:lang w:val="mn-MN" w:bidi="ar-SA"/>
        </w:rPr>
      </w:pPr>
    </w:p>
    <w:p w14:paraId="44FA1F66" w14:textId="4A935975" w:rsidR="00094BF6" w:rsidRDefault="00094BF6" w:rsidP="00094BF6">
      <w:pPr>
        <w:spacing w:after="0" w:line="360" w:lineRule="auto"/>
        <w:contextualSpacing/>
        <w:jc w:val="both"/>
        <w:rPr>
          <w:rFonts w:ascii="Arial" w:hAnsi="Arial" w:cs="Arial"/>
          <w:sz w:val="24"/>
          <w:szCs w:val="22"/>
          <w:lang w:val="mn-MN" w:bidi="ar-SA"/>
        </w:rPr>
      </w:pPr>
    </w:p>
    <w:p w14:paraId="11DBA956" w14:textId="32FBF4D3" w:rsidR="00094BF6" w:rsidRDefault="00094BF6" w:rsidP="00094BF6">
      <w:pPr>
        <w:spacing w:after="0" w:line="360" w:lineRule="auto"/>
        <w:contextualSpacing/>
        <w:jc w:val="both"/>
        <w:rPr>
          <w:rFonts w:ascii="Arial" w:hAnsi="Arial" w:cs="Arial"/>
          <w:sz w:val="24"/>
          <w:szCs w:val="22"/>
          <w:lang w:val="mn-MN" w:bidi="ar-SA"/>
        </w:rPr>
      </w:pPr>
    </w:p>
    <w:p w14:paraId="06EC1F6B" w14:textId="2B7DFA67" w:rsidR="00094BF6" w:rsidRDefault="00094BF6" w:rsidP="00094BF6">
      <w:pPr>
        <w:spacing w:after="0" w:line="360" w:lineRule="auto"/>
        <w:contextualSpacing/>
        <w:jc w:val="both"/>
        <w:rPr>
          <w:rFonts w:ascii="Arial" w:hAnsi="Arial" w:cs="Arial"/>
          <w:sz w:val="24"/>
          <w:szCs w:val="22"/>
          <w:lang w:val="mn-MN" w:bidi="ar-SA"/>
        </w:rPr>
      </w:pPr>
    </w:p>
    <w:p w14:paraId="1AFC138B" w14:textId="538671F8" w:rsidR="00094BF6" w:rsidRDefault="00094BF6" w:rsidP="00094BF6">
      <w:pPr>
        <w:spacing w:after="0" w:line="360" w:lineRule="auto"/>
        <w:contextualSpacing/>
        <w:jc w:val="both"/>
        <w:rPr>
          <w:rFonts w:ascii="Arial" w:hAnsi="Arial" w:cs="Arial"/>
          <w:sz w:val="24"/>
          <w:szCs w:val="22"/>
          <w:lang w:val="mn-MN" w:bidi="ar-SA"/>
        </w:rPr>
      </w:pPr>
    </w:p>
    <w:p w14:paraId="67CF12F4" w14:textId="0E170F02" w:rsidR="00094BF6" w:rsidRDefault="00094BF6" w:rsidP="00094BF6">
      <w:pPr>
        <w:spacing w:after="0" w:line="360" w:lineRule="auto"/>
        <w:contextualSpacing/>
        <w:jc w:val="both"/>
        <w:rPr>
          <w:rFonts w:ascii="Arial" w:hAnsi="Arial" w:cs="Arial"/>
          <w:sz w:val="24"/>
          <w:szCs w:val="22"/>
          <w:lang w:val="mn-MN" w:bidi="ar-SA"/>
        </w:rPr>
      </w:pPr>
    </w:p>
    <w:p w14:paraId="31538E61" w14:textId="3AD99BDE" w:rsidR="00094BF6" w:rsidRPr="00D557E3" w:rsidRDefault="00094BF6" w:rsidP="00597BFF">
      <w:pPr>
        <w:jc w:val="both"/>
        <w:rPr>
          <w:rFonts w:ascii="Arial" w:hAnsi="Arial" w:cs="Arial"/>
          <w:sz w:val="24"/>
          <w:szCs w:val="24"/>
          <w:lang w:val="mn-MN"/>
        </w:rPr>
      </w:pPr>
    </w:p>
    <w:p w14:paraId="2D402B21" w14:textId="77777777"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r>
        <w:rPr>
          <w:rFonts w:ascii="Arial" w:eastAsia="Calibri" w:hAnsi="Arial" w:cs="Arial"/>
          <w:b/>
          <w:sz w:val="24"/>
          <w:szCs w:val="24"/>
          <w:lang w:val="mn-MN" w:bidi="ar-SA"/>
        </w:rPr>
        <w:tab/>
      </w:r>
    </w:p>
    <w:p w14:paraId="0E7654C1" w14:textId="77777777"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6325B471" w14:textId="1EDC026C"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7955B210" w14:textId="679CFEEE"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0CECD8B1" w14:textId="7541A4D0"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725CA756" w14:textId="77777777"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5DF218AF" w14:textId="77777777" w:rsidR="00094BF6" w:rsidRDefault="00094BF6" w:rsidP="00094BF6">
      <w:pPr>
        <w:tabs>
          <w:tab w:val="left" w:pos="9990"/>
        </w:tabs>
        <w:spacing w:after="200" w:line="240" w:lineRule="auto"/>
        <w:ind w:right="90"/>
        <w:contextualSpacing/>
        <w:jc w:val="both"/>
        <w:rPr>
          <w:rFonts w:ascii="Arial" w:eastAsia="Calibri" w:hAnsi="Arial" w:cs="Arial"/>
          <w:b/>
          <w:sz w:val="24"/>
          <w:szCs w:val="24"/>
          <w:lang w:val="mn-MN" w:bidi="ar-SA"/>
        </w:rPr>
      </w:pPr>
    </w:p>
    <w:p w14:paraId="6E166858" w14:textId="161F75D0" w:rsidR="00094BF6" w:rsidRPr="00094BF6" w:rsidRDefault="00094BF6" w:rsidP="00094BF6">
      <w:pPr>
        <w:tabs>
          <w:tab w:val="left" w:pos="9990"/>
        </w:tabs>
        <w:spacing w:after="200" w:line="240" w:lineRule="auto"/>
        <w:ind w:right="90"/>
        <w:contextualSpacing/>
        <w:jc w:val="both"/>
        <w:rPr>
          <w:rFonts w:ascii="Arial" w:eastAsia="Calibri" w:hAnsi="Arial" w:cs="Arial"/>
          <w:sz w:val="24"/>
          <w:szCs w:val="24"/>
          <w:lang w:val="mn-MN" w:bidi="ar-SA"/>
        </w:rPr>
      </w:pPr>
      <w:r w:rsidRPr="00094BF6">
        <w:rPr>
          <w:rFonts w:ascii="Arial" w:eastAsia="Calibri" w:hAnsi="Arial" w:cs="Arial"/>
          <w:sz w:val="24"/>
          <w:szCs w:val="24"/>
          <w:lang w:val="mn-MN" w:bidi="ar-SA"/>
        </w:rPr>
        <w:t>Байгаль орчин аялал жуулчлалын газарт мод тарих</w:t>
      </w:r>
      <w:r>
        <w:rPr>
          <w:rFonts w:ascii="Arial" w:eastAsia="Calibri" w:hAnsi="Arial" w:cs="Arial"/>
          <w:sz w:val="24"/>
          <w:szCs w:val="24"/>
          <w:lang w:val="mn-MN" w:bidi="ar-SA"/>
        </w:rPr>
        <w:t>, газар хамгаалах, нөхөн сэргээх зорилгоор</w:t>
      </w:r>
      <w:r w:rsidRPr="00094BF6">
        <w:rPr>
          <w:rFonts w:ascii="Arial" w:eastAsia="Calibri" w:hAnsi="Arial" w:cs="Arial"/>
          <w:sz w:val="24"/>
          <w:szCs w:val="24"/>
          <w:lang w:val="mn-MN" w:bidi="ar-SA"/>
        </w:rPr>
        <w:t xml:space="preserve"> 3,5 га талбайг </w:t>
      </w:r>
      <w:r>
        <w:rPr>
          <w:rFonts w:ascii="Arial" w:eastAsia="Calibri" w:hAnsi="Arial" w:cs="Arial"/>
          <w:sz w:val="24"/>
          <w:szCs w:val="24"/>
          <w:lang w:val="mn-MN" w:bidi="ar-SA"/>
        </w:rPr>
        <w:t>зураглан,</w:t>
      </w:r>
      <w:r w:rsidRPr="00094BF6">
        <w:rPr>
          <w:rFonts w:ascii="Arial" w:eastAsia="Calibri" w:hAnsi="Arial" w:cs="Arial"/>
          <w:sz w:val="24"/>
          <w:szCs w:val="24"/>
          <w:lang w:val="mn-MN" w:bidi="ar-SA"/>
        </w:rPr>
        <w:t xml:space="preserve"> газар дээр нь хэмжилт хийж тэмдэгжүүлж өгсөн.</w:t>
      </w:r>
    </w:p>
    <w:p w14:paraId="4BD9AC43" w14:textId="12DA50D6"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r w:rsidRPr="00094BF6">
        <w:rPr>
          <w:rFonts w:ascii="Arial" w:eastAsia="Calibri" w:hAnsi="Arial" w:cs="Arial"/>
          <w:noProof/>
          <w:sz w:val="24"/>
          <w:szCs w:val="24"/>
          <w:lang w:bidi="ar-SA"/>
        </w:rPr>
        <w:drawing>
          <wp:anchor distT="0" distB="0" distL="114300" distR="114300" simplePos="0" relativeHeight="251686912" behindDoc="0" locked="0" layoutInCell="1" allowOverlap="1" wp14:anchorId="1390CEF1" wp14:editId="4E68BA7A">
            <wp:simplePos x="0" y="0"/>
            <wp:positionH relativeFrom="column">
              <wp:posOffset>391795</wp:posOffset>
            </wp:positionH>
            <wp:positionV relativeFrom="paragraph">
              <wp:posOffset>81280</wp:posOffset>
            </wp:positionV>
            <wp:extent cx="5486400" cy="2790825"/>
            <wp:effectExtent l="152400" t="171450" r="361950" b="3714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JPG"/>
                    <pic:cNvPicPr/>
                  </pic:nvPicPr>
                  <pic:blipFill rotWithShape="1">
                    <a:blip r:embed="rId14">
                      <a:extLst>
                        <a:ext uri="{28A0092B-C50C-407E-A947-70E740481C1C}">
                          <a14:useLocalDpi xmlns:a14="http://schemas.microsoft.com/office/drawing/2010/main" val="0"/>
                        </a:ext>
                      </a:extLst>
                    </a:blip>
                    <a:srcRect l="-1" t="15783" r="7692" b="17199"/>
                    <a:stretch/>
                  </pic:blipFill>
                  <pic:spPr bwMode="auto">
                    <a:xfrm>
                      <a:off x="0" y="0"/>
                      <a:ext cx="5486400" cy="27908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E83C2" w14:textId="2CE47C49"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55A9E983" w14:textId="6C7CC6DA"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54CC5449" w14:textId="6C79AC7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14D0F53C" w14:textId="3124DFA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27490A8C" w14:textId="7777777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362048A6" w14:textId="7777777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1D7BFBC5" w14:textId="7777777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366D4706" w14:textId="77777777" w:rsidR="00094BF6" w:rsidRDefault="00094BF6" w:rsidP="00094BF6">
      <w:pPr>
        <w:tabs>
          <w:tab w:val="left" w:pos="9990"/>
        </w:tabs>
        <w:spacing w:after="200" w:line="240" w:lineRule="auto"/>
        <w:ind w:right="90"/>
        <w:jc w:val="both"/>
        <w:rPr>
          <w:rFonts w:ascii="Arial" w:eastAsia="Calibri" w:hAnsi="Arial" w:cs="Arial"/>
          <w:sz w:val="24"/>
          <w:szCs w:val="24"/>
          <w:lang w:val="mn-MN" w:bidi="ar-SA"/>
        </w:rPr>
      </w:pPr>
    </w:p>
    <w:p w14:paraId="0B6595DA" w14:textId="77777777" w:rsidR="00094BF6" w:rsidRDefault="00094BF6" w:rsidP="00094BF6">
      <w:pPr>
        <w:jc w:val="both"/>
        <w:rPr>
          <w:rFonts w:ascii="Arial" w:hAnsi="Arial" w:cs="Arial"/>
          <w:b/>
          <w:sz w:val="24"/>
          <w:szCs w:val="24"/>
          <w:lang w:val="mn-MN"/>
        </w:rPr>
      </w:pPr>
    </w:p>
    <w:p w14:paraId="6CADE390" w14:textId="4A519301" w:rsidR="00094BF6" w:rsidRPr="00094BF6" w:rsidRDefault="00094BF6" w:rsidP="00094BF6">
      <w:pPr>
        <w:tabs>
          <w:tab w:val="left" w:pos="9990"/>
        </w:tabs>
        <w:spacing w:after="200" w:line="240" w:lineRule="auto"/>
        <w:ind w:right="90"/>
        <w:jc w:val="both"/>
        <w:rPr>
          <w:rFonts w:ascii="Arial" w:eastAsia="Calibri" w:hAnsi="Arial" w:cs="Arial"/>
          <w:sz w:val="24"/>
          <w:szCs w:val="24"/>
          <w:lang w:val="mn-MN" w:bidi="ar-SA"/>
        </w:rPr>
      </w:pPr>
      <w:r>
        <w:rPr>
          <w:rFonts w:ascii="Arial" w:eastAsia="Calibri" w:hAnsi="Arial" w:cs="Arial"/>
          <w:sz w:val="24"/>
          <w:szCs w:val="24"/>
          <w:lang w:val="mn-MN" w:bidi="ar-SA"/>
        </w:rPr>
        <w:t>БАРИЛГА,</w:t>
      </w:r>
      <w:r>
        <w:rPr>
          <w:rFonts w:ascii="Arial" w:eastAsia="Calibri" w:hAnsi="Arial" w:cs="Arial"/>
          <w:noProof/>
          <w:sz w:val="24"/>
          <w:szCs w:val="24"/>
          <w:lang w:val="mn-MN" w:bidi="ar-SA"/>
        </w:rPr>
        <w:t xml:space="preserve"> ХОТ БАЙГУУЛАЛТЫН ЧИГЛЭЛЭЭР:</w:t>
      </w:r>
    </w:p>
    <w:p w14:paraId="0413AC1A" w14:textId="6F18C8FA" w:rsidR="00775CCC" w:rsidRDefault="00775CCC" w:rsidP="003773C6">
      <w:pPr>
        <w:ind w:firstLine="720"/>
        <w:jc w:val="both"/>
        <w:rPr>
          <w:rFonts w:ascii="Arial" w:hAnsi="Arial" w:cs="Arial"/>
          <w:sz w:val="24"/>
          <w:szCs w:val="24"/>
          <w:lang w:val="mn-MN"/>
        </w:rPr>
      </w:pPr>
      <w:r w:rsidRPr="00577A3B">
        <w:rPr>
          <w:rFonts w:ascii="Arial" w:hAnsi="Arial" w:cs="Arial"/>
          <w:sz w:val="24"/>
          <w:szCs w:val="24"/>
          <w:lang w:val="mn-MN"/>
        </w:rPr>
        <w:t>Б</w:t>
      </w:r>
      <w:r w:rsidR="00923CB7">
        <w:rPr>
          <w:rFonts w:ascii="Arial" w:hAnsi="Arial" w:cs="Arial"/>
          <w:sz w:val="24"/>
          <w:szCs w:val="24"/>
          <w:lang w:val="mn-MN"/>
        </w:rPr>
        <w:t>арилгын хөгжлийн т</w:t>
      </w:r>
      <w:r w:rsidRPr="00577A3B">
        <w:rPr>
          <w:rFonts w:ascii="Arial" w:hAnsi="Arial" w:cs="Arial"/>
          <w:sz w:val="24"/>
          <w:szCs w:val="24"/>
          <w:lang w:val="mn-MN"/>
        </w:rPr>
        <w:t>өвд</w:t>
      </w:r>
      <w:r w:rsidR="00681F0A">
        <w:rPr>
          <w:rFonts w:ascii="Arial" w:hAnsi="Arial" w:cs="Arial"/>
          <w:sz w:val="24"/>
          <w:szCs w:val="24"/>
          <w:lang w:val="mn-MN"/>
        </w:rPr>
        <w:t xml:space="preserve"> </w:t>
      </w:r>
      <w:r w:rsidR="00577A3B" w:rsidRPr="00577A3B">
        <w:rPr>
          <w:rFonts w:ascii="Arial" w:hAnsi="Arial" w:cs="Arial"/>
          <w:sz w:val="24"/>
          <w:szCs w:val="24"/>
          <w:lang w:val="mn-MN"/>
        </w:rPr>
        <w:t xml:space="preserve">барилгын материалын түүхий эдийн орд газрыг </w:t>
      </w:r>
      <w:r w:rsidR="00923CB7">
        <w:rPr>
          <w:rFonts w:ascii="Arial" w:hAnsi="Arial" w:cs="Arial"/>
          <w:sz w:val="24"/>
          <w:szCs w:val="24"/>
          <w:lang w:val="mn-MN"/>
        </w:rPr>
        <w:t xml:space="preserve">улсын хэмжээнд </w:t>
      </w:r>
      <w:r w:rsidR="00577A3B" w:rsidRPr="00577A3B">
        <w:rPr>
          <w:rFonts w:ascii="Arial" w:hAnsi="Arial" w:cs="Arial"/>
          <w:sz w:val="24"/>
          <w:szCs w:val="24"/>
          <w:lang w:val="mn-MN"/>
        </w:rPr>
        <w:t>нэгтгэсэн хэвлэмэл ном гаргахтай хо</w:t>
      </w:r>
      <w:r w:rsidR="00681F0A">
        <w:rPr>
          <w:rFonts w:ascii="Arial" w:hAnsi="Arial" w:cs="Arial"/>
          <w:sz w:val="24"/>
          <w:szCs w:val="24"/>
          <w:lang w:val="mn-MN"/>
        </w:rPr>
        <w:t>л</w:t>
      </w:r>
      <w:r w:rsidR="00577A3B" w:rsidRPr="00577A3B">
        <w:rPr>
          <w:rFonts w:ascii="Arial" w:hAnsi="Arial" w:cs="Arial"/>
          <w:sz w:val="24"/>
          <w:szCs w:val="24"/>
          <w:lang w:val="mn-MN"/>
        </w:rPr>
        <w:t>богдуулан барилгын материал</w:t>
      </w:r>
      <w:r w:rsidR="00681F0A">
        <w:rPr>
          <w:rFonts w:ascii="Arial" w:hAnsi="Arial" w:cs="Arial"/>
          <w:sz w:val="24"/>
          <w:szCs w:val="24"/>
          <w:lang w:val="mn-MN"/>
        </w:rPr>
        <w:t xml:space="preserve">ын түүхий эдийн орд </w:t>
      </w:r>
      <w:r w:rsidR="00577A3B" w:rsidRPr="00577A3B">
        <w:rPr>
          <w:rFonts w:ascii="Arial" w:hAnsi="Arial" w:cs="Arial"/>
          <w:sz w:val="24"/>
          <w:szCs w:val="24"/>
          <w:lang w:val="mn-MN"/>
        </w:rPr>
        <w:t>га</w:t>
      </w:r>
      <w:r w:rsidR="00681F0A">
        <w:rPr>
          <w:rFonts w:ascii="Arial" w:hAnsi="Arial" w:cs="Arial"/>
          <w:sz w:val="24"/>
          <w:szCs w:val="24"/>
          <w:lang w:val="mn-MN"/>
        </w:rPr>
        <w:t>зруудын мэдээллийг гарган,</w:t>
      </w:r>
      <w:r w:rsidR="00577A3B" w:rsidRPr="00577A3B">
        <w:rPr>
          <w:rFonts w:ascii="Arial" w:hAnsi="Arial" w:cs="Arial"/>
          <w:sz w:val="24"/>
          <w:szCs w:val="24"/>
          <w:lang w:val="mn-MN"/>
        </w:rPr>
        <w:t xml:space="preserve"> координат цэг болон нутаг усны нэршлийг файлаар хүргүүлсэн.</w:t>
      </w:r>
      <w:r w:rsidR="00923CB7">
        <w:rPr>
          <w:rFonts w:ascii="Arial" w:hAnsi="Arial" w:cs="Arial"/>
          <w:sz w:val="24"/>
          <w:szCs w:val="24"/>
          <w:lang w:val="mn-MN"/>
        </w:rPr>
        <w:t xml:space="preserve"> Үүнд: </w:t>
      </w:r>
    </w:p>
    <w:p w14:paraId="24E31283" w14:textId="4F742B7F" w:rsidR="00923CB7" w:rsidRDefault="00923CB7" w:rsidP="00923CB7">
      <w:pPr>
        <w:pStyle w:val="ListParagraph"/>
        <w:numPr>
          <w:ilvl w:val="0"/>
          <w:numId w:val="24"/>
        </w:numPr>
        <w:jc w:val="both"/>
        <w:rPr>
          <w:rFonts w:ascii="Arial" w:hAnsi="Arial" w:cs="Arial"/>
          <w:sz w:val="24"/>
          <w:szCs w:val="24"/>
          <w:lang w:val="mn-MN"/>
        </w:rPr>
      </w:pPr>
      <w:r w:rsidRPr="00923CB7">
        <w:rPr>
          <w:rFonts w:ascii="Arial" w:hAnsi="Arial" w:cs="Arial"/>
          <w:sz w:val="24"/>
          <w:szCs w:val="24"/>
          <w:lang w:val="mn-MN"/>
        </w:rPr>
        <w:t>Мөг уул орчим</w:t>
      </w:r>
    </w:p>
    <w:p w14:paraId="42694D34" w14:textId="100328B0" w:rsidR="00923CB7" w:rsidRDefault="00923CB7" w:rsidP="00923CB7">
      <w:pPr>
        <w:pStyle w:val="ListParagraph"/>
        <w:numPr>
          <w:ilvl w:val="0"/>
          <w:numId w:val="24"/>
        </w:numPr>
        <w:jc w:val="both"/>
        <w:rPr>
          <w:rFonts w:ascii="Arial" w:hAnsi="Arial" w:cs="Arial"/>
          <w:sz w:val="24"/>
          <w:szCs w:val="24"/>
          <w:lang w:val="mn-MN"/>
        </w:rPr>
      </w:pPr>
      <w:r>
        <w:rPr>
          <w:rFonts w:ascii="Arial" w:hAnsi="Arial" w:cs="Arial"/>
          <w:sz w:val="24"/>
          <w:szCs w:val="24"/>
          <w:lang w:val="mn-MN"/>
        </w:rPr>
        <w:t xml:space="preserve">Зүүн магнай </w:t>
      </w:r>
    </w:p>
    <w:p w14:paraId="643CB08B" w14:textId="3F894AD2" w:rsidR="00923CB7" w:rsidRDefault="00923CB7" w:rsidP="00923CB7">
      <w:pPr>
        <w:pStyle w:val="ListParagraph"/>
        <w:numPr>
          <w:ilvl w:val="0"/>
          <w:numId w:val="24"/>
        </w:numPr>
        <w:jc w:val="both"/>
        <w:rPr>
          <w:rFonts w:ascii="Arial" w:hAnsi="Arial" w:cs="Arial"/>
          <w:sz w:val="24"/>
          <w:szCs w:val="24"/>
          <w:lang w:val="mn-MN"/>
        </w:rPr>
      </w:pPr>
      <w:r>
        <w:rPr>
          <w:rFonts w:ascii="Arial" w:hAnsi="Arial" w:cs="Arial"/>
          <w:sz w:val="24"/>
          <w:szCs w:val="24"/>
          <w:lang w:val="mn-MN"/>
        </w:rPr>
        <w:t>Улаан цагаан ус</w:t>
      </w:r>
    </w:p>
    <w:p w14:paraId="110842E4" w14:textId="4025402D" w:rsidR="00923CB7" w:rsidRPr="00923CB7" w:rsidRDefault="00923CB7" w:rsidP="00923CB7">
      <w:pPr>
        <w:pStyle w:val="ListParagraph"/>
        <w:numPr>
          <w:ilvl w:val="0"/>
          <w:numId w:val="24"/>
        </w:numPr>
        <w:jc w:val="both"/>
        <w:rPr>
          <w:rFonts w:ascii="Arial" w:hAnsi="Arial" w:cs="Arial"/>
          <w:sz w:val="24"/>
          <w:szCs w:val="24"/>
          <w:lang w:val="mn-MN"/>
        </w:rPr>
      </w:pPr>
      <w:r>
        <w:rPr>
          <w:rFonts w:ascii="Arial" w:hAnsi="Arial" w:cs="Arial"/>
          <w:sz w:val="24"/>
          <w:szCs w:val="24"/>
          <w:lang w:val="mn-MN"/>
        </w:rPr>
        <w:t xml:space="preserve">16 дугаар зөрлөгийн орчим гэсэн 10-аад газрын судалгааг хүргүүлэн ажилласан.  </w:t>
      </w:r>
    </w:p>
    <w:p w14:paraId="01BE0A49" w14:textId="515E3BB1" w:rsidR="00CE16CC" w:rsidRPr="00D557E3" w:rsidRDefault="00CE16CC" w:rsidP="00CE16CC">
      <w:pPr>
        <w:jc w:val="both"/>
        <w:rPr>
          <w:rFonts w:ascii="Arial" w:hAnsi="Arial" w:cs="Arial"/>
          <w:b/>
          <w:sz w:val="24"/>
          <w:szCs w:val="24"/>
          <w:lang w:val="mn-MN"/>
        </w:rPr>
      </w:pPr>
      <w:r w:rsidRPr="00D557E3">
        <w:rPr>
          <w:rFonts w:ascii="Arial" w:hAnsi="Arial" w:cs="Arial"/>
          <w:b/>
          <w:sz w:val="24"/>
          <w:szCs w:val="24"/>
          <w:lang w:val="mn-MN"/>
        </w:rPr>
        <w:t xml:space="preserve">Ажил эхлүүлэх, үргэлжлүүлэх зөвшөөрөлийг дараах объектуудад олгосон байна. </w:t>
      </w:r>
    </w:p>
    <w:p w14:paraId="729D45C5" w14:textId="2E54FCCB"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Сүмбэр сумны 2 дугаар баг гэр хорооллыг цэвэр усны шугамд холбох, Тэрэгтийн эх үүсгэвэрт өргөх станц, цэвэршүүлэх тоног төхөөрөмж суурилуулах ажил</w:t>
      </w:r>
    </w:p>
    <w:p w14:paraId="168A79B4" w14:textId="77777777"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Шинээр баригдах орон сууцны гадна ИШС-ний ажил</w:t>
      </w:r>
    </w:p>
    <w:p w14:paraId="596B9E6B" w14:textId="5FB3FC9D"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Чойр хийдийн дуган</w:t>
      </w:r>
      <w:r w:rsidR="003773C6">
        <w:rPr>
          <w:rFonts w:ascii="Arial" w:hAnsi="Arial" w:cs="Arial"/>
          <w:sz w:val="24"/>
          <w:szCs w:val="24"/>
          <w:lang w:val="mn-MN"/>
        </w:rPr>
        <w:t>ы</w:t>
      </w:r>
      <w:r w:rsidRPr="00D557E3">
        <w:rPr>
          <w:rFonts w:ascii="Arial" w:hAnsi="Arial" w:cs="Arial"/>
          <w:sz w:val="24"/>
          <w:szCs w:val="24"/>
          <w:lang w:val="mn-MN"/>
        </w:rPr>
        <w:t xml:space="preserve">  тохижилтын ажил</w:t>
      </w:r>
    </w:p>
    <w:p w14:paraId="10A95946" w14:textId="4479C1FB"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Сүмбэр сумын 101</w:t>
      </w:r>
      <w:r w:rsidR="003773C6">
        <w:rPr>
          <w:rFonts w:ascii="Arial" w:hAnsi="Arial" w:cs="Arial"/>
          <w:sz w:val="24"/>
          <w:szCs w:val="24"/>
          <w:lang w:val="mn-MN"/>
        </w:rPr>
        <w:t xml:space="preserve"> </w:t>
      </w:r>
      <w:r w:rsidRPr="00D557E3">
        <w:rPr>
          <w:rFonts w:ascii="Arial" w:hAnsi="Arial" w:cs="Arial"/>
          <w:sz w:val="24"/>
          <w:szCs w:val="24"/>
          <w:lang w:val="mn-MN"/>
        </w:rPr>
        <w:t>АБВ, 1-101</w:t>
      </w:r>
      <w:r w:rsidR="003773C6">
        <w:rPr>
          <w:rFonts w:ascii="Arial" w:hAnsi="Arial" w:cs="Arial"/>
          <w:sz w:val="24"/>
          <w:szCs w:val="24"/>
          <w:lang w:val="mn-MN"/>
        </w:rPr>
        <w:t xml:space="preserve"> </w:t>
      </w:r>
      <w:r w:rsidRPr="00D557E3">
        <w:rPr>
          <w:rFonts w:ascii="Arial" w:hAnsi="Arial" w:cs="Arial"/>
          <w:sz w:val="24"/>
          <w:szCs w:val="24"/>
          <w:lang w:val="mn-MN"/>
        </w:rPr>
        <w:t>АБВ байрны дээвэр засварын ажил</w:t>
      </w:r>
    </w:p>
    <w:p w14:paraId="4BD28335" w14:textId="0A2C24EE"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Шивээговь сумын төв талбайн тохижилтын ажил</w:t>
      </w:r>
    </w:p>
    <w:p w14:paraId="66006B9B" w14:textId="436D72CF" w:rsidR="00CE16CC" w:rsidRPr="00D557E3" w:rsidRDefault="00CE16CC" w:rsidP="00CE16CC">
      <w:pPr>
        <w:pStyle w:val="ListParagraph"/>
        <w:numPr>
          <w:ilvl w:val="0"/>
          <w:numId w:val="14"/>
        </w:numPr>
        <w:jc w:val="both"/>
        <w:rPr>
          <w:rFonts w:ascii="Arial" w:hAnsi="Arial" w:cs="Arial"/>
          <w:sz w:val="24"/>
          <w:szCs w:val="24"/>
          <w:lang w:val="mn-MN"/>
        </w:rPr>
      </w:pPr>
      <w:r w:rsidRPr="00D557E3">
        <w:rPr>
          <w:rFonts w:ascii="Arial" w:hAnsi="Arial" w:cs="Arial"/>
          <w:sz w:val="24"/>
          <w:szCs w:val="24"/>
          <w:lang w:val="mn-MN"/>
        </w:rPr>
        <w:t>Ойн бирж ХХК-ний ШТС барилга байгууламжийн ажил</w:t>
      </w:r>
    </w:p>
    <w:p w14:paraId="392D13F8" w14:textId="77777777" w:rsidR="00CE16CC" w:rsidRPr="00D557E3" w:rsidRDefault="00CE16CC" w:rsidP="00CE16CC">
      <w:pPr>
        <w:jc w:val="both"/>
        <w:rPr>
          <w:rFonts w:ascii="Arial" w:hAnsi="Arial" w:cs="Arial"/>
          <w:b/>
          <w:sz w:val="24"/>
          <w:szCs w:val="24"/>
          <w:lang w:val="mn-MN"/>
        </w:rPr>
      </w:pPr>
      <w:r w:rsidRPr="00D557E3">
        <w:rPr>
          <w:rFonts w:ascii="Arial" w:hAnsi="Arial" w:cs="Arial"/>
          <w:b/>
          <w:sz w:val="24"/>
          <w:szCs w:val="24"/>
          <w:lang w:val="mn-MN"/>
        </w:rPr>
        <w:t>Байнгын ашиглалтад хүлээн авах комисс ажилласан объектууд:</w:t>
      </w:r>
    </w:p>
    <w:p w14:paraId="1163D1D6" w14:textId="77777777" w:rsidR="00CE16CC" w:rsidRPr="00C956A9" w:rsidRDefault="00CE16CC" w:rsidP="00C956A9">
      <w:pPr>
        <w:pStyle w:val="ListParagraph"/>
        <w:numPr>
          <w:ilvl w:val="0"/>
          <w:numId w:val="23"/>
        </w:numPr>
        <w:jc w:val="both"/>
        <w:rPr>
          <w:rFonts w:ascii="Arial" w:hAnsi="Arial" w:cs="Arial"/>
          <w:sz w:val="24"/>
          <w:szCs w:val="24"/>
          <w:lang w:val="mn-MN"/>
        </w:rPr>
      </w:pPr>
      <w:r w:rsidRPr="00C956A9">
        <w:rPr>
          <w:rFonts w:ascii="Arial" w:hAnsi="Arial" w:cs="Arial"/>
          <w:sz w:val="24"/>
          <w:szCs w:val="24"/>
          <w:lang w:val="mn-MN"/>
        </w:rPr>
        <w:t>Сүмбэр сум, Хэлмэгсэдийн хөшөө, 5-р цэцэрлэгийн гадна зогсоолын ажилд 2019.10.14-ний өдөр улсын комисс ажилласан.</w:t>
      </w:r>
    </w:p>
    <w:p w14:paraId="3D75AFD2" w14:textId="77777777" w:rsidR="00A36777" w:rsidRPr="00D557E3" w:rsidRDefault="00A36777" w:rsidP="00A36777">
      <w:pPr>
        <w:jc w:val="both"/>
        <w:rPr>
          <w:rFonts w:ascii="Arial" w:hAnsi="Arial" w:cs="Arial"/>
          <w:b/>
          <w:sz w:val="24"/>
          <w:szCs w:val="24"/>
          <w:lang w:val="mn-MN"/>
        </w:rPr>
      </w:pPr>
      <w:r w:rsidRPr="00D557E3">
        <w:rPr>
          <w:rFonts w:ascii="Arial" w:hAnsi="Arial" w:cs="Arial"/>
          <w:b/>
          <w:sz w:val="24"/>
          <w:szCs w:val="24"/>
          <w:lang w:val="mn-MN"/>
        </w:rPr>
        <w:t>Барилгын материал үйлдвэрлэл, лабораторийн чиглэлээр:</w:t>
      </w:r>
    </w:p>
    <w:p w14:paraId="66E6E427" w14:textId="77777777" w:rsidR="00AA7A14" w:rsidRPr="00987D0E" w:rsidRDefault="00AA7A14" w:rsidP="00AA7A14">
      <w:pPr>
        <w:ind w:firstLine="420"/>
        <w:jc w:val="both"/>
        <w:rPr>
          <w:rFonts w:ascii="Arial" w:hAnsi="Arial" w:cs="Arial"/>
          <w:sz w:val="24"/>
          <w:szCs w:val="24"/>
          <w:lang w:val="mn-MN"/>
        </w:rPr>
      </w:pPr>
      <w:r w:rsidRPr="00987D0E">
        <w:rPr>
          <w:rFonts w:ascii="Arial" w:hAnsi="Arial" w:cs="Arial"/>
          <w:sz w:val="24"/>
          <w:szCs w:val="24"/>
          <w:lang w:val="mn-MN"/>
        </w:rPr>
        <w:t>Барилгын материалын лаборатор</w:t>
      </w:r>
      <w:r w:rsidR="00CE564C" w:rsidRPr="00987D0E">
        <w:rPr>
          <w:rFonts w:ascii="Arial" w:hAnsi="Arial" w:cs="Arial"/>
          <w:sz w:val="24"/>
          <w:szCs w:val="24"/>
          <w:lang w:val="mn-MN"/>
        </w:rPr>
        <w:t xml:space="preserve">ийн хувьд </w:t>
      </w:r>
      <w:r w:rsidR="006614C2">
        <w:rPr>
          <w:rFonts w:ascii="Arial" w:hAnsi="Arial" w:cs="Arial"/>
          <w:sz w:val="24"/>
          <w:szCs w:val="24"/>
          <w:lang w:val="mn-MN"/>
        </w:rPr>
        <w:t>дараах объекуудын материалд хяналт тавьж, лаборатори</w:t>
      </w:r>
      <w:r w:rsidR="00AF0408">
        <w:rPr>
          <w:rFonts w:ascii="Arial" w:hAnsi="Arial" w:cs="Arial"/>
          <w:sz w:val="24"/>
          <w:szCs w:val="24"/>
          <w:lang w:val="mn-MN"/>
        </w:rPr>
        <w:t xml:space="preserve">йн шинжилгээнд хамруулан ажиллаж </w:t>
      </w:r>
      <w:r w:rsidR="006614C2">
        <w:rPr>
          <w:rFonts w:ascii="Arial" w:hAnsi="Arial" w:cs="Arial"/>
          <w:sz w:val="24"/>
          <w:szCs w:val="24"/>
          <w:lang w:val="mn-MN"/>
        </w:rPr>
        <w:t>байна</w:t>
      </w:r>
      <w:r w:rsidR="00AB5F91">
        <w:rPr>
          <w:rFonts w:ascii="Arial" w:hAnsi="Arial" w:cs="Arial"/>
          <w:sz w:val="24"/>
          <w:szCs w:val="24"/>
          <w:lang w:val="mn-MN"/>
        </w:rPr>
        <w:t>.</w:t>
      </w:r>
      <w:r w:rsidRPr="00987D0E">
        <w:rPr>
          <w:rFonts w:ascii="Arial" w:hAnsi="Arial" w:cs="Arial"/>
          <w:sz w:val="24"/>
          <w:szCs w:val="24"/>
          <w:lang w:val="mn-MN"/>
        </w:rPr>
        <w:t xml:space="preserve"> Үүнд:</w:t>
      </w:r>
    </w:p>
    <w:p w14:paraId="42CB9657" w14:textId="77777777" w:rsidR="00FC28B3" w:rsidRDefault="006614C2" w:rsidP="00B92773">
      <w:pPr>
        <w:pStyle w:val="ListParagraph"/>
        <w:numPr>
          <w:ilvl w:val="0"/>
          <w:numId w:val="19"/>
        </w:numPr>
        <w:jc w:val="both"/>
        <w:rPr>
          <w:rFonts w:ascii="Arial" w:hAnsi="Arial" w:cs="Arial"/>
          <w:sz w:val="24"/>
          <w:szCs w:val="24"/>
          <w:lang w:val="mn-MN"/>
        </w:rPr>
      </w:pPr>
      <w:r w:rsidRPr="00FC28B3">
        <w:rPr>
          <w:rFonts w:ascii="Arial" w:hAnsi="Arial" w:cs="Arial"/>
          <w:sz w:val="24"/>
          <w:szCs w:val="24"/>
          <w:lang w:val="mn-MN"/>
        </w:rPr>
        <w:lastRenderedPageBreak/>
        <w:t xml:space="preserve">Сүмбэр сум, </w:t>
      </w:r>
      <w:r w:rsidR="00AA7A14" w:rsidRPr="00FC28B3">
        <w:rPr>
          <w:rFonts w:ascii="Arial" w:hAnsi="Arial" w:cs="Arial"/>
          <w:sz w:val="24"/>
          <w:szCs w:val="24"/>
          <w:lang w:val="mn-MN"/>
        </w:rPr>
        <w:t>2 дугаар сургуулийн барилгын бетон сорьц</w:t>
      </w:r>
      <w:r w:rsidR="00743B08">
        <w:rPr>
          <w:rFonts w:ascii="Arial" w:hAnsi="Arial" w:cs="Arial"/>
          <w:sz w:val="24"/>
          <w:szCs w:val="24"/>
          <w:lang w:val="mn-MN"/>
        </w:rPr>
        <w:t>ын дээж.</w:t>
      </w:r>
      <w:r w:rsidR="00AA7A14" w:rsidRPr="00FC28B3">
        <w:rPr>
          <w:rFonts w:ascii="Arial" w:hAnsi="Arial" w:cs="Arial"/>
          <w:sz w:val="24"/>
          <w:szCs w:val="24"/>
          <w:lang w:val="mn-MN"/>
        </w:rPr>
        <w:t xml:space="preserve"> </w:t>
      </w:r>
    </w:p>
    <w:p w14:paraId="17537035" w14:textId="77777777" w:rsidR="00AA7A14" w:rsidRPr="00FC28B3" w:rsidRDefault="00743B08" w:rsidP="00B92773">
      <w:pPr>
        <w:pStyle w:val="ListParagraph"/>
        <w:numPr>
          <w:ilvl w:val="0"/>
          <w:numId w:val="19"/>
        </w:numPr>
        <w:jc w:val="both"/>
        <w:rPr>
          <w:rFonts w:ascii="Arial" w:hAnsi="Arial" w:cs="Arial"/>
          <w:sz w:val="24"/>
          <w:szCs w:val="24"/>
          <w:lang w:val="mn-MN"/>
        </w:rPr>
      </w:pPr>
      <w:r>
        <w:rPr>
          <w:rFonts w:ascii="Arial" w:hAnsi="Arial" w:cs="Arial"/>
          <w:sz w:val="24"/>
          <w:szCs w:val="24"/>
          <w:lang w:val="mn-MN"/>
        </w:rPr>
        <w:t>Нэгдсэн эмнэлгийн барилгын</w:t>
      </w:r>
      <w:r w:rsidR="00C956A9">
        <w:rPr>
          <w:rFonts w:ascii="Arial" w:hAnsi="Arial" w:cs="Arial"/>
          <w:sz w:val="24"/>
          <w:szCs w:val="24"/>
          <w:lang w:val="mn-MN"/>
        </w:rPr>
        <w:t xml:space="preserve"> бетон сорьцын дээж</w:t>
      </w:r>
      <w:r>
        <w:rPr>
          <w:rFonts w:ascii="Arial" w:hAnsi="Arial" w:cs="Arial"/>
          <w:sz w:val="24"/>
          <w:szCs w:val="24"/>
          <w:lang w:val="mn-MN"/>
        </w:rPr>
        <w:t>.</w:t>
      </w:r>
    </w:p>
    <w:p w14:paraId="77046A9B" w14:textId="77777777" w:rsidR="00AA7A14" w:rsidRPr="00987D0E" w:rsidRDefault="00AA7A14" w:rsidP="00AA7A14">
      <w:pPr>
        <w:pStyle w:val="ListParagraph"/>
        <w:numPr>
          <w:ilvl w:val="0"/>
          <w:numId w:val="19"/>
        </w:numPr>
        <w:jc w:val="both"/>
        <w:rPr>
          <w:rFonts w:ascii="Arial" w:hAnsi="Arial" w:cs="Arial"/>
          <w:sz w:val="24"/>
          <w:szCs w:val="24"/>
          <w:lang w:val="mn-MN"/>
        </w:rPr>
      </w:pPr>
      <w:r w:rsidRPr="00987D0E">
        <w:rPr>
          <w:rFonts w:ascii="Arial" w:hAnsi="Arial" w:cs="Arial"/>
          <w:sz w:val="24"/>
          <w:szCs w:val="24"/>
          <w:lang w:val="mn-MN"/>
        </w:rPr>
        <w:t>Чойр</w:t>
      </w:r>
      <w:r w:rsidR="00FC28B3">
        <w:rPr>
          <w:rFonts w:ascii="Arial" w:hAnsi="Arial" w:cs="Arial"/>
          <w:sz w:val="24"/>
          <w:szCs w:val="24"/>
          <w:lang w:val="mn-MN"/>
        </w:rPr>
        <w:t xml:space="preserve"> хийдийн дуганы барилгын суурь, ханын </w:t>
      </w:r>
      <w:r w:rsidRPr="00987D0E">
        <w:rPr>
          <w:rFonts w:ascii="Arial" w:hAnsi="Arial" w:cs="Arial"/>
          <w:sz w:val="24"/>
          <w:szCs w:val="24"/>
          <w:lang w:val="mn-MN"/>
        </w:rPr>
        <w:t xml:space="preserve"> бетон, ган туйвангын дээж</w:t>
      </w:r>
    </w:p>
    <w:p w14:paraId="7F7AB5D7" w14:textId="77777777" w:rsidR="00FC28B3" w:rsidRDefault="00AA7A14" w:rsidP="004E76DE">
      <w:pPr>
        <w:pStyle w:val="ListParagraph"/>
        <w:numPr>
          <w:ilvl w:val="0"/>
          <w:numId w:val="19"/>
        </w:numPr>
        <w:jc w:val="both"/>
        <w:rPr>
          <w:rFonts w:ascii="Arial" w:hAnsi="Arial" w:cs="Arial"/>
          <w:sz w:val="24"/>
          <w:szCs w:val="24"/>
          <w:lang w:val="mn-MN"/>
        </w:rPr>
      </w:pPr>
      <w:r w:rsidRPr="00FC28B3">
        <w:rPr>
          <w:rFonts w:ascii="Arial" w:hAnsi="Arial" w:cs="Arial"/>
          <w:sz w:val="24"/>
          <w:szCs w:val="24"/>
          <w:lang w:val="mn-MN"/>
        </w:rPr>
        <w:t>Өргөх</w:t>
      </w:r>
      <w:r w:rsidR="00743B08">
        <w:rPr>
          <w:rFonts w:ascii="Arial" w:hAnsi="Arial" w:cs="Arial"/>
          <w:sz w:val="24"/>
          <w:szCs w:val="24"/>
          <w:lang w:val="mn-MN"/>
        </w:rPr>
        <w:t xml:space="preserve"> станцын барилгын  бетон сорьцын дээж.</w:t>
      </w:r>
      <w:r w:rsidRPr="00FC28B3">
        <w:rPr>
          <w:rFonts w:ascii="Arial" w:hAnsi="Arial" w:cs="Arial"/>
          <w:sz w:val="24"/>
          <w:szCs w:val="24"/>
          <w:lang w:val="mn-MN"/>
        </w:rPr>
        <w:t xml:space="preserve"> </w:t>
      </w:r>
    </w:p>
    <w:p w14:paraId="219EEAEC" w14:textId="04221275" w:rsidR="00AA7A14" w:rsidRPr="00FC28B3" w:rsidRDefault="00FC28B3" w:rsidP="004E76DE">
      <w:pPr>
        <w:pStyle w:val="ListParagraph"/>
        <w:numPr>
          <w:ilvl w:val="0"/>
          <w:numId w:val="19"/>
        </w:numPr>
        <w:jc w:val="both"/>
        <w:rPr>
          <w:rFonts w:ascii="Arial" w:hAnsi="Arial" w:cs="Arial"/>
          <w:sz w:val="24"/>
          <w:szCs w:val="24"/>
          <w:lang w:val="mn-MN"/>
        </w:rPr>
      </w:pPr>
      <w:r>
        <w:rPr>
          <w:rFonts w:ascii="Arial" w:hAnsi="Arial" w:cs="Arial"/>
          <w:sz w:val="24"/>
          <w:szCs w:val="24"/>
          <w:lang w:val="mn-MN"/>
        </w:rPr>
        <w:t xml:space="preserve">Сүмбэр ажил, </w:t>
      </w:r>
      <w:r w:rsidR="00AA7A14" w:rsidRPr="00FC28B3">
        <w:rPr>
          <w:rFonts w:ascii="Arial" w:hAnsi="Arial" w:cs="Arial"/>
          <w:sz w:val="24"/>
          <w:szCs w:val="24"/>
          <w:lang w:val="mn-MN"/>
        </w:rPr>
        <w:t>5 дугаар цэцэрлэгийн өргөтгөлийн суурын а</w:t>
      </w:r>
      <w:r w:rsidR="00743B08">
        <w:rPr>
          <w:rFonts w:ascii="Arial" w:hAnsi="Arial" w:cs="Arial"/>
          <w:sz w:val="24"/>
          <w:szCs w:val="24"/>
          <w:lang w:val="mn-MN"/>
        </w:rPr>
        <w:t>жлын бетон, ган туйванг</w:t>
      </w:r>
      <w:r w:rsidR="000678F1">
        <w:rPr>
          <w:rFonts w:ascii="Arial" w:hAnsi="Arial" w:cs="Arial"/>
          <w:sz w:val="24"/>
          <w:szCs w:val="24"/>
          <w:lang w:val="mn-MN"/>
        </w:rPr>
        <w:t>ийн</w:t>
      </w:r>
      <w:r w:rsidR="00743B08">
        <w:rPr>
          <w:rFonts w:ascii="Arial" w:hAnsi="Arial" w:cs="Arial"/>
          <w:sz w:val="24"/>
          <w:szCs w:val="24"/>
          <w:lang w:val="mn-MN"/>
        </w:rPr>
        <w:t xml:space="preserve"> </w:t>
      </w:r>
      <w:r w:rsidR="00AA7A14" w:rsidRPr="00FC28B3">
        <w:rPr>
          <w:rFonts w:ascii="Arial" w:hAnsi="Arial" w:cs="Arial"/>
          <w:sz w:val="24"/>
          <w:szCs w:val="24"/>
          <w:lang w:val="mn-MN"/>
        </w:rPr>
        <w:t xml:space="preserve"> дээж</w:t>
      </w:r>
      <w:r w:rsidR="00743B08">
        <w:rPr>
          <w:rFonts w:ascii="Arial" w:hAnsi="Arial" w:cs="Arial"/>
          <w:sz w:val="24"/>
          <w:szCs w:val="24"/>
          <w:lang w:val="mn-MN"/>
        </w:rPr>
        <w:t>.</w:t>
      </w:r>
      <w:r w:rsidR="00AA7A14" w:rsidRPr="00FC28B3">
        <w:rPr>
          <w:rFonts w:ascii="Arial" w:hAnsi="Arial" w:cs="Arial"/>
          <w:sz w:val="24"/>
          <w:szCs w:val="24"/>
          <w:lang w:val="mn-MN"/>
        </w:rPr>
        <w:t xml:space="preserve"> </w:t>
      </w:r>
    </w:p>
    <w:p w14:paraId="68A73646" w14:textId="77777777" w:rsidR="00CE564C" w:rsidRPr="00005083" w:rsidRDefault="00743B08" w:rsidP="00AA7A14">
      <w:pPr>
        <w:pStyle w:val="ListParagraph"/>
        <w:numPr>
          <w:ilvl w:val="0"/>
          <w:numId w:val="19"/>
        </w:numPr>
        <w:jc w:val="both"/>
        <w:rPr>
          <w:rFonts w:ascii="Arial" w:hAnsi="Arial" w:cs="Arial"/>
          <w:sz w:val="24"/>
          <w:szCs w:val="24"/>
          <w:lang w:val="mn-MN"/>
        </w:rPr>
      </w:pPr>
      <w:r>
        <w:rPr>
          <w:rFonts w:ascii="Arial" w:hAnsi="Arial" w:cs="Arial"/>
          <w:sz w:val="24"/>
          <w:szCs w:val="24"/>
          <w:lang w:val="mn-MN"/>
        </w:rPr>
        <w:t>“Цэргийн алдар”</w:t>
      </w:r>
      <w:r w:rsidR="00AA7A14" w:rsidRPr="00987D0E">
        <w:rPr>
          <w:rFonts w:ascii="Arial" w:hAnsi="Arial" w:cs="Arial"/>
          <w:sz w:val="24"/>
          <w:szCs w:val="24"/>
          <w:lang w:val="mn-MN"/>
        </w:rPr>
        <w:t xml:space="preserve"> хөшөөний тохижилт</w:t>
      </w:r>
      <w:r>
        <w:rPr>
          <w:rFonts w:ascii="Arial" w:hAnsi="Arial" w:cs="Arial"/>
          <w:sz w:val="24"/>
          <w:szCs w:val="24"/>
          <w:lang w:val="mn-MN"/>
        </w:rPr>
        <w:t xml:space="preserve">ын </w:t>
      </w:r>
      <w:r w:rsidR="00AA7A14" w:rsidRPr="00987D0E">
        <w:rPr>
          <w:rFonts w:ascii="Arial" w:hAnsi="Arial" w:cs="Arial"/>
          <w:sz w:val="24"/>
          <w:szCs w:val="24"/>
          <w:lang w:val="mn-MN"/>
        </w:rPr>
        <w:t>ажлын яв</w:t>
      </w:r>
      <w:r>
        <w:rPr>
          <w:rFonts w:ascii="Arial" w:hAnsi="Arial" w:cs="Arial"/>
          <w:sz w:val="24"/>
          <w:szCs w:val="24"/>
          <w:lang w:val="mn-MN"/>
        </w:rPr>
        <w:t>ган замын бетон сорьцын дээж.</w:t>
      </w:r>
    </w:p>
    <w:p w14:paraId="71DA13C3" w14:textId="77777777" w:rsidR="00C37406" w:rsidRDefault="000F3276" w:rsidP="0074029D">
      <w:pPr>
        <w:spacing w:after="0"/>
        <w:rPr>
          <w:rFonts w:ascii="Arial" w:hAnsi="Arial" w:cs="Arial"/>
          <w:b/>
          <w:sz w:val="24"/>
          <w:szCs w:val="24"/>
          <w:lang w:val="mn-MN" w:bidi="ar-SA"/>
        </w:rPr>
      </w:pPr>
      <w:r w:rsidRPr="00D557E3">
        <w:rPr>
          <w:rFonts w:ascii="Arial" w:hAnsi="Arial" w:cs="Arial"/>
          <w:b/>
          <w:sz w:val="24"/>
          <w:szCs w:val="24"/>
          <w:lang w:val="mn-MN" w:bidi="ar-SA"/>
        </w:rPr>
        <w:t>Захиалагчын хяналтын ажлын чиглэлээр</w:t>
      </w:r>
      <w:r w:rsidR="00E43970" w:rsidRPr="00D557E3">
        <w:rPr>
          <w:rFonts w:ascii="Arial" w:hAnsi="Arial" w:cs="Arial"/>
          <w:b/>
          <w:sz w:val="24"/>
          <w:szCs w:val="24"/>
          <w:lang w:val="mn-MN" w:bidi="ar-SA"/>
        </w:rPr>
        <w:t>:</w:t>
      </w:r>
    </w:p>
    <w:p w14:paraId="2C096116" w14:textId="62F34703" w:rsidR="00FF0740" w:rsidRPr="00E57EF2" w:rsidRDefault="00FF0740" w:rsidP="00FF0740">
      <w:pPr>
        <w:spacing w:after="0"/>
        <w:jc w:val="both"/>
        <w:rPr>
          <w:rFonts w:ascii="Arial" w:hAnsi="Arial" w:cs="Arial"/>
          <w:sz w:val="24"/>
          <w:szCs w:val="24"/>
          <w:lang w:val="mn-MN" w:bidi="ar-SA"/>
        </w:rPr>
      </w:pPr>
      <w:r>
        <w:rPr>
          <w:rFonts w:ascii="Arial" w:hAnsi="Arial" w:cs="Arial"/>
          <w:b/>
          <w:sz w:val="24"/>
          <w:szCs w:val="24"/>
          <w:lang w:val="mn-MN" w:bidi="ar-SA"/>
        </w:rPr>
        <w:tab/>
      </w:r>
      <w:r w:rsidRPr="00FF0740">
        <w:rPr>
          <w:rFonts w:ascii="Arial" w:hAnsi="Arial" w:cs="Arial"/>
          <w:sz w:val="24"/>
          <w:szCs w:val="24"/>
          <w:lang w:val="mn-MN" w:bidi="ar-SA"/>
        </w:rPr>
        <w:t>Улс</w:t>
      </w:r>
      <w:r w:rsidRPr="00E57EF2">
        <w:rPr>
          <w:rFonts w:ascii="Arial" w:hAnsi="Arial" w:cs="Arial"/>
          <w:sz w:val="24"/>
          <w:szCs w:val="24"/>
          <w:lang w:val="mn-MN" w:bidi="ar-SA"/>
        </w:rPr>
        <w:t>ын болон</w:t>
      </w:r>
      <w:r w:rsidRPr="00FF0740">
        <w:rPr>
          <w:rFonts w:ascii="Arial" w:hAnsi="Arial" w:cs="Arial"/>
          <w:sz w:val="24"/>
          <w:szCs w:val="24"/>
          <w:lang w:val="mn-MN" w:bidi="ar-SA"/>
        </w:rPr>
        <w:t xml:space="preserve"> орон нутгийн төсвийн хөрө</w:t>
      </w:r>
      <w:r w:rsidRPr="00E57EF2">
        <w:rPr>
          <w:rFonts w:ascii="Arial" w:hAnsi="Arial" w:cs="Arial"/>
          <w:sz w:val="24"/>
          <w:szCs w:val="24"/>
          <w:lang w:val="mn-MN" w:bidi="ar-SA"/>
        </w:rPr>
        <w:t>нгө оруулалттай б</w:t>
      </w:r>
      <w:r w:rsidRPr="00FF0740">
        <w:rPr>
          <w:rFonts w:ascii="Arial" w:hAnsi="Arial" w:cs="Arial"/>
          <w:sz w:val="24"/>
          <w:szCs w:val="24"/>
          <w:lang w:val="mn-MN" w:bidi="ar-SA"/>
        </w:rPr>
        <w:t xml:space="preserve">арилга угсралт, засвар, шугам сүлжээний </w:t>
      </w:r>
      <w:r w:rsidRPr="00E57EF2">
        <w:rPr>
          <w:rFonts w:ascii="Arial" w:hAnsi="Arial" w:cs="Arial"/>
          <w:sz w:val="24"/>
          <w:szCs w:val="24"/>
          <w:lang w:val="mn-MN" w:bidi="ar-SA"/>
        </w:rPr>
        <w:t xml:space="preserve">нийт </w:t>
      </w:r>
      <w:r w:rsidRPr="00FF0740">
        <w:rPr>
          <w:rFonts w:ascii="Arial" w:hAnsi="Arial" w:cs="Arial"/>
          <w:sz w:val="24"/>
          <w:szCs w:val="24"/>
          <w:lang w:val="mn-MN" w:bidi="ar-SA"/>
        </w:rPr>
        <w:t>29 ажилд барилга захиалагчийн хяналтыг хэрэгжүүлж байна. Хүйтний улирлаас хамааралтай</w:t>
      </w:r>
      <w:r w:rsidR="004E0479">
        <w:rPr>
          <w:rFonts w:ascii="Arial" w:hAnsi="Arial" w:cs="Arial"/>
          <w:sz w:val="24"/>
          <w:szCs w:val="24"/>
          <w:lang w:val="mn-MN" w:bidi="ar-SA"/>
        </w:rPr>
        <w:t xml:space="preserve"> </w:t>
      </w:r>
      <w:r w:rsidR="00764725">
        <w:rPr>
          <w:rFonts w:ascii="Arial" w:hAnsi="Arial" w:cs="Arial"/>
          <w:sz w:val="24"/>
          <w:szCs w:val="24"/>
          <w:lang w:val="mn-MN" w:bidi="ar-SA"/>
        </w:rPr>
        <w:t xml:space="preserve">хүйтний </w:t>
      </w:r>
      <w:r w:rsidRPr="00FF0740">
        <w:rPr>
          <w:rFonts w:ascii="Arial" w:hAnsi="Arial" w:cs="Arial"/>
          <w:sz w:val="24"/>
          <w:szCs w:val="24"/>
          <w:lang w:val="mn-MN" w:bidi="ar-SA"/>
        </w:rPr>
        <w:t>нэмэлт хийгдэх боломжгүй ажлыг зогсоох санал</w:t>
      </w:r>
      <w:r w:rsidR="004E0479">
        <w:rPr>
          <w:rFonts w:ascii="Arial" w:hAnsi="Arial" w:cs="Arial"/>
          <w:sz w:val="24"/>
          <w:szCs w:val="24"/>
          <w:lang w:val="mn-MN" w:bidi="ar-SA"/>
        </w:rPr>
        <w:t>ыг</w:t>
      </w:r>
      <w:r w:rsidRPr="00FF0740">
        <w:rPr>
          <w:rFonts w:ascii="Arial" w:hAnsi="Arial" w:cs="Arial"/>
          <w:sz w:val="24"/>
          <w:szCs w:val="24"/>
          <w:lang w:val="mn-MN" w:bidi="ar-SA"/>
        </w:rPr>
        <w:t xml:space="preserve"> албан бичгийг захи</w:t>
      </w:r>
      <w:r w:rsidRPr="00E57EF2">
        <w:rPr>
          <w:rFonts w:ascii="Arial" w:hAnsi="Arial" w:cs="Arial"/>
          <w:sz w:val="24"/>
          <w:szCs w:val="24"/>
          <w:lang w:val="mn-MN" w:bidi="ar-SA"/>
        </w:rPr>
        <w:t>а</w:t>
      </w:r>
      <w:r w:rsidRPr="00FF0740">
        <w:rPr>
          <w:rFonts w:ascii="Arial" w:hAnsi="Arial" w:cs="Arial"/>
          <w:sz w:val="24"/>
          <w:szCs w:val="24"/>
          <w:lang w:val="mn-MN" w:bidi="ar-SA"/>
        </w:rPr>
        <w:t>лагч байгууллагуудад хүргүүлсэн. 2019.10.24</w:t>
      </w:r>
      <w:r w:rsidRPr="00E57EF2">
        <w:rPr>
          <w:rFonts w:ascii="Arial" w:hAnsi="Arial" w:cs="Arial"/>
          <w:sz w:val="24"/>
          <w:szCs w:val="24"/>
          <w:lang w:val="mn-MN" w:bidi="ar-SA"/>
        </w:rPr>
        <w:t>-н</w:t>
      </w:r>
      <w:r w:rsidR="00BB063C">
        <w:rPr>
          <w:rFonts w:ascii="Arial" w:hAnsi="Arial" w:cs="Arial"/>
          <w:sz w:val="24"/>
          <w:szCs w:val="24"/>
          <w:lang w:val="mn-MN" w:bidi="ar-SA"/>
        </w:rPr>
        <w:t>ий</w:t>
      </w:r>
      <w:r w:rsidRPr="00FF0740">
        <w:rPr>
          <w:rFonts w:ascii="Arial" w:hAnsi="Arial" w:cs="Arial"/>
          <w:sz w:val="24"/>
          <w:szCs w:val="24"/>
          <w:lang w:val="mn-MN" w:bidi="ar-SA"/>
        </w:rPr>
        <w:t xml:space="preserve"> өдрийн байдлаар хөрөнгө санхүү</w:t>
      </w:r>
      <w:r w:rsidRPr="00E57EF2">
        <w:rPr>
          <w:rFonts w:ascii="Arial" w:hAnsi="Arial" w:cs="Arial"/>
          <w:sz w:val="24"/>
          <w:szCs w:val="24"/>
          <w:lang w:val="mn-MN" w:bidi="ar-SA"/>
        </w:rPr>
        <w:t xml:space="preserve"> болон</w:t>
      </w:r>
      <w:r w:rsidRPr="00FF0740">
        <w:rPr>
          <w:rFonts w:ascii="Arial" w:hAnsi="Arial" w:cs="Arial"/>
          <w:sz w:val="24"/>
          <w:szCs w:val="24"/>
          <w:lang w:val="mn-MN" w:bidi="ar-SA"/>
        </w:rPr>
        <w:t xml:space="preserve"> хүйтний улирлаас хамраалтай зогссон ажил байхгүй үйл ажиллагаа нь явагдаж байна.</w:t>
      </w:r>
      <w:r w:rsidR="00BB063C">
        <w:rPr>
          <w:rFonts w:ascii="Arial" w:hAnsi="Arial" w:cs="Arial"/>
          <w:sz w:val="24"/>
          <w:szCs w:val="24"/>
          <w:lang w:val="mn-MN" w:bidi="ar-SA"/>
        </w:rPr>
        <w:t xml:space="preserve"> </w:t>
      </w:r>
    </w:p>
    <w:p w14:paraId="7EDE4216" w14:textId="77777777" w:rsidR="00E57EF2" w:rsidRDefault="00F51EF9" w:rsidP="00446C13">
      <w:pPr>
        <w:ind w:firstLine="720"/>
        <w:jc w:val="both"/>
        <w:rPr>
          <w:rFonts w:ascii="Arial" w:hAnsi="Arial" w:cs="Arial"/>
          <w:sz w:val="24"/>
          <w:szCs w:val="24"/>
          <w:lang w:val="mn-MN" w:bidi="ar-SA"/>
        </w:rPr>
      </w:pPr>
      <w:r w:rsidRPr="00E57EF2">
        <w:rPr>
          <w:rFonts w:ascii="Arial" w:hAnsi="Arial" w:cs="Arial"/>
          <w:sz w:val="24"/>
          <w:szCs w:val="24"/>
          <w:lang w:val="mn-MN" w:bidi="ar-SA"/>
        </w:rPr>
        <w:t>2019 оны 10 дугаар сард дараах ажлууд шинээр эхлэн, хийгдэж байна. Үүнд:</w:t>
      </w:r>
    </w:p>
    <w:p w14:paraId="2F9A3D34" w14:textId="77777777" w:rsidR="00FF0740" w:rsidRDefault="00FF0740" w:rsidP="00E57EF2">
      <w:pPr>
        <w:spacing w:after="0"/>
        <w:jc w:val="both"/>
        <w:rPr>
          <w:rFonts w:ascii="Arial" w:hAnsi="Arial" w:cs="Arial"/>
          <w:sz w:val="24"/>
          <w:szCs w:val="24"/>
          <w:lang w:val="mn-MN"/>
        </w:rPr>
      </w:pPr>
      <w:r w:rsidRPr="00E57EF2">
        <w:rPr>
          <w:rFonts w:ascii="Arial" w:hAnsi="Arial" w:cs="Arial"/>
          <w:sz w:val="24"/>
          <w:szCs w:val="24"/>
          <w:lang w:val="mn-MN"/>
        </w:rPr>
        <w:t xml:space="preserve"> 5-р цэцэрлэгийн өргөтгөл: Ажил10%-тай</w:t>
      </w:r>
      <w:r w:rsidR="00E57EF2">
        <w:rPr>
          <w:rFonts w:ascii="Arial" w:hAnsi="Arial" w:cs="Arial"/>
          <w:sz w:val="24"/>
          <w:szCs w:val="24"/>
          <w:lang w:val="mn-MN"/>
        </w:rPr>
        <w:t xml:space="preserve">    </w:t>
      </w:r>
      <w:r w:rsidRPr="00E57EF2">
        <w:rPr>
          <w:rFonts w:ascii="Arial" w:hAnsi="Arial" w:cs="Arial"/>
          <w:sz w:val="24"/>
          <w:szCs w:val="24"/>
          <w:lang w:val="mn-MN"/>
        </w:rPr>
        <w:t>Ж</w:t>
      </w:r>
      <w:r w:rsidR="00F51EF9" w:rsidRPr="00E57EF2">
        <w:rPr>
          <w:rFonts w:ascii="Arial" w:hAnsi="Arial" w:cs="Arial"/>
          <w:sz w:val="24"/>
          <w:szCs w:val="24"/>
          <w:lang w:val="mn-MN"/>
        </w:rPr>
        <w:t>ижиг дунд үйл</w:t>
      </w:r>
      <w:r w:rsidRPr="00E57EF2">
        <w:rPr>
          <w:rFonts w:ascii="Arial" w:hAnsi="Arial" w:cs="Arial"/>
          <w:sz w:val="24"/>
          <w:szCs w:val="24"/>
          <w:lang w:val="mn-MN"/>
        </w:rPr>
        <w:t xml:space="preserve">двэрлэлийн барилга: </w:t>
      </w:r>
    </w:p>
    <w:p w14:paraId="4B2ACD6E" w14:textId="77777777" w:rsidR="00E57EF2" w:rsidRPr="00E57EF2" w:rsidRDefault="00E57EF2" w:rsidP="00E57EF2">
      <w:pPr>
        <w:spacing w:after="0"/>
        <w:jc w:val="both"/>
        <w:rPr>
          <w:rFonts w:ascii="Arial" w:hAnsi="Arial" w:cs="Arial"/>
          <w:sz w:val="24"/>
          <w:szCs w:val="24"/>
          <w:lang w:val="mn-MN" w:bidi="ar-SA"/>
        </w:rPr>
      </w:pPr>
      <w:r>
        <w:rPr>
          <w:rFonts w:ascii="Arial" w:hAnsi="Arial" w:cs="Arial"/>
          <w:sz w:val="24"/>
          <w:szCs w:val="24"/>
          <w:lang w:val="mn-MN"/>
        </w:rPr>
        <w:t xml:space="preserve">                                                                                   </w:t>
      </w:r>
      <w:r w:rsidRPr="00E57EF2">
        <w:rPr>
          <w:rFonts w:ascii="Arial" w:hAnsi="Arial" w:cs="Arial"/>
          <w:sz w:val="24"/>
          <w:szCs w:val="24"/>
          <w:lang w:val="mn-MN"/>
        </w:rPr>
        <w:t>Ажил 5%-тай</w:t>
      </w:r>
    </w:p>
    <w:p w14:paraId="4417D11F" w14:textId="169F2703" w:rsidR="00E57EF2" w:rsidRPr="00E57EF2" w:rsidRDefault="0036296D" w:rsidP="00E57EF2">
      <w:pPr>
        <w:jc w:val="both"/>
        <w:rPr>
          <w:rFonts w:ascii="Arial" w:hAnsi="Arial" w:cs="Arial"/>
          <w:sz w:val="24"/>
          <w:szCs w:val="24"/>
          <w:lang w:val="mn-MN" w:bidi="ar-SA"/>
        </w:rPr>
      </w:pPr>
      <w:r w:rsidRPr="00FA299E">
        <w:rPr>
          <w:rFonts w:ascii="Arial" w:hAnsi="Arial" w:cs="Arial"/>
          <w:noProof/>
        </w:rPr>
        <w:drawing>
          <wp:anchor distT="0" distB="0" distL="114300" distR="114300" simplePos="0" relativeHeight="251660288" behindDoc="1" locked="0" layoutInCell="1" allowOverlap="1" wp14:anchorId="4CE5244B" wp14:editId="27A0D119">
            <wp:simplePos x="0" y="0"/>
            <wp:positionH relativeFrom="column">
              <wp:posOffset>3247390</wp:posOffset>
            </wp:positionH>
            <wp:positionV relativeFrom="paragraph">
              <wp:posOffset>13335</wp:posOffset>
            </wp:positionV>
            <wp:extent cx="2581275" cy="1466850"/>
            <wp:effectExtent l="0" t="0" r="9525" b="0"/>
            <wp:wrapTight wrapText="bothSides">
              <wp:wrapPolygon edited="0">
                <wp:start x="0" y="0"/>
                <wp:lineTo x="0" y="21319"/>
                <wp:lineTo x="21520" y="21319"/>
                <wp:lineTo x="21520" y="0"/>
                <wp:lineTo x="0" y="0"/>
              </wp:wrapPolygon>
            </wp:wrapTight>
            <wp:docPr id="6" name="Picture 6" descr="E:\2019\Барилга захиалагчийн хяналт фото\ждү барилга\72857722_2579819428707168_344806733512913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9\Барилга захиалагчийн хяналт фото\ждү барилга\72857722_2579819428707168_344806733512913715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81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299E">
        <w:rPr>
          <w:rFonts w:ascii="Arial" w:hAnsi="Arial" w:cs="Arial"/>
          <w:noProof/>
        </w:rPr>
        <w:drawing>
          <wp:anchor distT="0" distB="0" distL="114300" distR="114300" simplePos="0" relativeHeight="251658240" behindDoc="1" locked="0" layoutInCell="1" allowOverlap="1" wp14:anchorId="6CC64786" wp14:editId="55B8B2BD">
            <wp:simplePos x="0" y="0"/>
            <wp:positionH relativeFrom="margin">
              <wp:posOffset>236855</wp:posOffset>
            </wp:positionH>
            <wp:positionV relativeFrom="paragraph">
              <wp:posOffset>60960</wp:posOffset>
            </wp:positionV>
            <wp:extent cx="2514600" cy="1419225"/>
            <wp:effectExtent l="0" t="0" r="0" b="9525"/>
            <wp:wrapTight wrapText="bothSides">
              <wp:wrapPolygon edited="0">
                <wp:start x="0" y="0"/>
                <wp:lineTo x="0" y="21455"/>
                <wp:lineTo x="21436" y="21455"/>
                <wp:lineTo x="21436" y="0"/>
                <wp:lineTo x="0" y="0"/>
              </wp:wrapPolygon>
            </wp:wrapTight>
            <wp:docPr id="5" name="Picture 5" descr="C:\Users\GS_Delgerdalai.b\Downloads\72709012_469551640327613_5298740383306481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_Delgerdalai.b\Downloads\72709012_469551640327613_529874038330648166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E7C22" w14:textId="77777777" w:rsidR="00E43970" w:rsidRPr="00D557E3" w:rsidRDefault="00FF0740" w:rsidP="0074029D">
      <w:pPr>
        <w:spacing w:after="0"/>
        <w:rPr>
          <w:rFonts w:ascii="Arial" w:hAnsi="Arial" w:cs="Arial"/>
          <w:b/>
          <w:sz w:val="24"/>
          <w:szCs w:val="24"/>
          <w:lang w:val="mn-MN" w:bidi="ar-SA"/>
        </w:rPr>
      </w:pPr>
      <w:r>
        <w:rPr>
          <w:rFonts w:ascii="Arial" w:hAnsi="Arial" w:cs="Arial"/>
          <w:lang w:val="mn-MN"/>
        </w:rPr>
        <w:t xml:space="preserve">                                     </w:t>
      </w:r>
    </w:p>
    <w:p w14:paraId="06AD1772" w14:textId="77777777" w:rsidR="002C113D" w:rsidRPr="00D557E3" w:rsidRDefault="002C113D" w:rsidP="00EC2580">
      <w:pPr>
        <w:spacing w:after="200" w:line="240" w:lineRule="auto"/>
        <w:jc w:val="both"/>
        <w:rPr>
          <w:rFonts w:ascii="Arial" w:hAnsi="Arial" w:cs="Arial"/>
          <w:sz w:val="24"/>
          <w:szCs w:val="24"/>
          <w:lang w:val="mn-MN" w:bidi="ar-SA"/>
        </w:rPr>
      </w:pPr>
    </w:p>
    <w:p w14:paraId="396923E4" w14:textId="77777777" w:rsidR="00EF4A70" w:rsidRPr="00D557E3" w:rsidRDefault="00EF4A70" w:rsidP="00EC2580">
      <w:pPr>
        <w:spacing w:after="200" w:line="240" w:lineRule="auto"/>
        <w:jc w:val="both"/>
        <w:rPr>
          <w:rFonts w:ascii="Arial" w:hAnsi="Arial" w:cs="Arial"/>
          <w:sz w:val="24"/>
          <w:szCs w:val="24"/>
          <w:lang w:val="mn-MN" w:bidi="ar-SA"/>
        </w:rPr>
      </w:pPr>
    </w:p>
    <w:p w14:paraId="1192B381" w14:textId="77777777" w:rsidR="00EF4A70" w:rsidRDefault="00EF4A70" w:rsidP="00EC2580">
      <w:pPr>
        <w:spacing w:after="200" w:line="240" w:lineRule="auto"/>
        <w:jc w:val="both"/>
        <w:rPr>
          <w:rFonts w:ascii="Arial" w:hAnsi="Arial" w:cs="Arial"/>
          <w:sz w:val="24"/>
          <w:szCs w:val="24"/>
          <w:lang w:val="mn-MN" w:bidi="ar-SA"/>
        </w:rPr>
      </w:pPr>
    </w:p>
    <w:p w14:paraId="43FD0EE4" w14:textId="77777777" w:rsidR="00F51EF9" w:rsidRDefault="00F51EF9" w:rsidP="00EC2580">
      <w:pPr>
        <w:spacing w:after="200" w:line="240" w:lineRule="auto"/>
        <w:jc w:val="both"/>
        <w:rPr>
          <w:rFonts w:ascii="Arial" w:hAnsi="Arial" w:cs="Arial"/>
          <w:sz w:val="24"/>
          <w:szCs w:val="24"/>
          <w:lang w:val="mn-MN" w:bidi="ar-SA"/>
        </w:rPr>
      </w:pPr>
    </w:p>
    <w:p w14:paraId="5E310F0D" w14:textId="6AC6D808" w:rsidR="00F51EF9" w:rsidRDefault="00F51EF9" w:rsidP="00F51EF9">
      <w:pPr>
        <w:spacing w:after="200" w:line="240" w:lineRule="auto"/>
        <w:rPr>
          <w:rFonts w:ascii="Arial" w:hAnsi="Arial" w:cs="Arial"/>
          <w:lang w:val="mn-MN"/>
        </w:rPr>
      </w:pPr>
      <w:r>
        <w:rPr>
          <w:rFonts w:ascii="Arial" w:hAnsi="Arial" w:cs="Arial"/>
          <w:lang w:val="mn-MN"/>
        </w:rPr>
        <w:t xml:space="preserve">Дээвэр засварын ажил 101АБВ,1-101АБВ-р байр        Сүмбэр сум, 3-р баг, </w:t>
      </w:r>
      <w:r>
        <w:rPr>
          <w:rFonts w:ascii="Arial" w:hAnsi="Arial" w:cs="Arial"/>
          <w:szCs w:val="22"/>
          <w:lang w:val="mn-MN" w:bidi="ar-SA"/>
        </w:rPr>
        <w:t>О</w:t>
      </w:r>
      <w:r w:rsidRPr="00F51EF9">
        <w:rPr>
          <w:rFonts w:ascii="Arial" w:hAnsi="Arial" w:cs="Arial"/>
          <w:szCs w:val="22"/>
          <w:lang w:val="mn-MN" w:bidi="ar-SA"/>
        </w:rPr>
        <w:t xml:space="preserve">рон сууцны </w:t>
      </w:r>
      <w:r>
        <w:rPr>
          <w:rFonts w:ascii="Arial" w:hAnsi="Arial" w:cs="Arial"/>
          <w:szCs w:val="22"/>
          <w:lang w:val="mn-MN" w:bidi="ar-SA"/>
        </w:rPr>
        <w:t xml:space="preserve">           </w:t>
      </w:r>
      <w:r>
        <w:rPr>
          <w:rFonts w:ascii="Arial" w:hAnsi="Arial" w:cs="Arial"/>
          <w:lang w:val="mn-MN"/>
        </w:rPr>
        <w:t xml:space="preserve">    Ажил -90% -тай.                                   </w:t>
      </w:r>
      <w:r w:rsidR="006614C2">
        <w:rPr>
          <w:rFonts w:ascii="Arial" w:hAnsi="Arial" w:cs="Arial"/>
          <w:lang w:val="mn-MN"/>
        </w:rPr>
        <w:t xml:space="preserve">                       </w:t>
      </w:r>
      <w:r w:rsidRPr="00F51EF9">
        <w:rPr>
          <w:rFonts w:ascii="Arial" w:hAnsi="Arial" w:cs="Arial"/>
          <w:szCs w:val="22"/>
          <w:lang w:val="mn-MN" w:bidi="ar-SA"/>
        </w:rPr>
        <w:t xml:space="preserve">гадна </w:t>
      </w:r>
      <w:r>
        <w:rPr>
          <w:rFonts w:ascii="Arial" w:hAnsi="Arial" w:cs="Arial"/>
          <w:szCs w:val="22"/>
          <w:lang w:val="mn-MN" w:bidi="ar-SA"/>
        </w:rPr>
        <w:t xml:space="preserve"> </w:t>
      </w:r>
      <w:r w:rsidRPr="00F51EF9">
        <w:rPr>
          <w:rFonts w:ascii="Arial" w:hAnsi="Arial" w:cs="Arial"/>
          <w:szCs w:val="22"/>
          <w:lang w:val="mn-MN" w:bidi="ar-SA"/>
        </w:rPr>
        <w:t>ИШС</w:t>
      </w:r>
      <w:r>
        <w:rPr>
          <w:rFonts w:ascii="Arial" w:hAnsi="Arial" w:cs="Arial"/>
          <w:szCs w:val="22"/>
          <w:lang w:val="mn-MN" w:bidi="ar-SA"/>
        </w:rPr>
        <w:t>-ний ажил – Ажил 80%-тай</w:t>
      </w:r>
    </w:p>
    <w:p w14:paraId="61025770" w14:textId="0E6C4067" w:rsidR="004B2628" w:rsidRPr="00446C13" w:rsidRDefault="0036296D" w:rsidP="00446C13">
      <w:pPr>
        <w:spacing w:after="200" w:line="240" w:lineRule="auto"/>
        <w:rPr>
          <w:rFonts w:ascii="Arial" w:hAnsi="Arial" w:cs="Arial"/>
          <w:lang w:val="mn-MN"/>
        </w:rPr>
      </w:pPr>
      <w:r w:rsidRPr="00E8318C">
        <w:rPr>
          <w:rFonts w:ascii="Arial" w:hAnsi="Arial" w:cs="Arial"/>
          <w:noProof/>
        </w:rPr>
        <w:drawing>
          <wp:anchor distT="0" distB="0" distL="114300" distR="114300" simplePos="0" relativeHeight="251661312" behindDoc="1" locked="0" layoutInCell="1" allowOverlap="1" wp14:anchorId="7AEA761E" wp14:editId="05CD851F">
            <wp:simplePos x="0" y="0"/>
            <wp:positionH relativeFrom="margin">
              <wp:posOffset>238125</wp:posOffset>
            </wp:positionH>
            <wp:positionV relativeFrom="paragraph">
              <wp:posOffset>19050</wp:posOffset>
            </wp:positionV>
            <wp:extent cx="2618105" cy="1543050"/>
            <wp:effectExtent l="0" t="0" r="0" b="0"/>
            <wp:wrapTight wrapText="bothSides">
              <wp:wrapPolygon edited="0">
                <wp:start x="0" y="0"/>
                <wp:lineTo x="0" y="21333"/>
                <wp:lineTo x="21375" y="21333"/>
                <wp:lineTo x="21375" y="0"/>
                <wp:lineTo x="0" y="0"/>
              </wp:wrapPolygon>
            </wp:wrapTight>
            <wp:docPr id="11" name="Picture 11" descr="E:\2019\Барилга захиалагчийн хяналт фото\121-127 дээвэр засюар\74214536_342979216492033_1415727753130409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Барилга захиалагчийн хяналт фото\121-127 дээвэр засюар\74214536_342979216492033_141572775313040998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10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9B1">
        <w:rPr>
          <w:rFonts w:ascii="Arial" w:hAnsi="Arial" w:cs="Arial"/>
          <w:noProof/>
        </w:rPr>
        <w:drawing>
          <wp:anchor distT="0" distB="0" distL="114300" distR="114300" simplePos="0" relativeHeight="251663360" behindDoc="0" locked="0" layoutInCell="1" allowOverlap="1" wp14:anchorId="2254F213" wp14:editId="66F36DAE">
            <wp:simplePos x="0" y="0"/>
            <wp:positionH relativeFrom="margin">
              <wp:posOffset>3248025</wp:posOffset>
            </wp:positionH>
            <wp:positionV relativeFrom="paragraph">
              <wp:posOffset>9525</wp:posOffset>
            </wp:positionV>
            <wp:extent cx="2638425" cy="1590675"/>
            <wp:effectExtent l="0" t="0" r="9525" b="9525"/>
            <wp:wrapThrough wrapText="bothSides">
              <wp:wrapPolygon edited="0">
                <wp:start x="0" y="0"/>
                <wp:lineTo x="0" y="21471"/>
                <wp:lineTo x="21522" y="21471"/>
                <wp:lineTo x="21522" y="0"/>
                <wp:lineTo x="0" y="0"/>
              </wp:wrapPolygon>
            </wp:wrapThrough>
            <wp:docPr id="12" name="Picture 12" descr="C:\Users\GS_Delgerdalai.b\Downloads\72742888_405377720136927_7365649173523202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_Delgerdalai.b\Downloads\72742888_405377720136927_736564917352320204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EF9">
        <w:rPr>
          <w:rFonts w:ascii="Arial" w:hAnsi="Arial" w:cs="Arial"/>
          <w:lang w:val="mn-MN"/>
        </w:rPr>
        <w:t xml:space="preserve">  </w:t>
      </w:r>
      <w:r w:rsidR="00F51EF9">
        <w:rPr>
          <w:rFonts w:ascii="Arial" w:hAnsi="Arial" w:cs="Arial"/>
          <w:szCs w:val="22"/>
          <w:lang w:val="mn-MN" w:bidi="ar-SA"/>
        </w:rPr>
        <w:t>.</w:t>
      </w:r>
    </w:p>
    <w:p w14:paraId="31E14A57" w14:textId="77777777" w:rsidR="007972D9" w:rsidRPr="00D557E3" w:rsidRDefault="00420833" w:rsidP="007C129F">
      <w:pPr>
        <w:pStyle w:val="ListParagraph"/>
        <w:numPr>
          <w:ilvl w:val="0"/>
          <w:numId w:val="8"/>
        </w:numPr>
        <w:spacing w:after="200" w:line="240" w:lineRule="auto"/>
        <w:jc w:val="both"/>
        <w:rPr>
          <w:rFonts w:ascii="Arial" w:hAnsi="Arial" w:cs="Arial"/>
          <w:b/>
          <w:sz w:val="24"/>
          <w:szCs w:val="24"/>
          <w:lang w:val="mn-MN" w:bidi="ar-SA"/>
        </w:rPr>
      </w:pPr>
      <w:r w:rsidRPr="00D557E3">
        <w:rPr>
          <w:rFonts w:ascii="Arial" w:hAnsi="Arial" w:cs="Arial"/>
          <w:b/>
          <w:sz w:val="24"/>
          <w:szCs w:val="24"/>
          <w:lang w:val="mn-MN" w:bidi="ar-SA"/>
        </w:rPr>
        <w:t>Бусад:</w:t>
      </w:r>
    </w:p>
    <w:p w14:paraId="2CCA756C" w14:textId="77777777" w:rsidR="00094BF6" w:rsidRPr="00094BF6" w:rsidRDefault="00094BF6" w:rsidP="00094BF6">
      <w:pPr>
        <w:spacing w:line="276" w:lineRule="auto"/>
        <w:ind w:firstLine="360"/>
        <w:jc w:val="both"/>
        <w:rPr>
          <w:rFonts w:ascii="Arial" w:hAnsi="Arial" w:cs="Arial"/>
          <w:b/>
          <w:sz w:val="24"/>
          <w:szCs w:val="24"/>
          <w:lang w:val="mn-MN"/>
        </w:rPr>
      </w:pPr>
      <w:r w:rsidRPr="00094BF6">
        <w:rPr>
          <w:rFonts w:ascii="Arial" w:hAnsi="Arial" w:cs="Arial"/>
          <w:sz w:val="24"/>
          <w:szCs w:val="24"/>
          <w:lang w:val="mn-MN"/>
        </w:rPr>
        <w:t xml:space="preserve">Аймгийн Засаг даргын “Өндөржүүлсэн бэлэн байдал зарлах тухай” 2019 оны А/330 тоот захирамжийг үндэслэн байгууллагын даргын 2019 оны А/57 тоот тушаалаар алба гамшгаас хамгаалах өндөржүүлсэн бэлэн байдлын зэрэгт шилжин ажилласан. Барилга хот байгуулалтын алба нь штабын байрыг аймгийн ЗДТГ-н 1 давхар 108 тоот өрөөнд байгуулан, шаардлагатай мэдээ, мэдээлэл, судалгааг гарган ажилласан. </w:t>
      </w:r>
    </w:p>
    <w:p w14:paraId="6E076BCD" w14:textId="77777777" w:rsidR="00094BF6" w:rsidRPr="00094BF6" w:rsidRDefault="00094BF6" w:rsidP="00094BF6">
      <w:pPr>
        <w:ind w:left="360"/>
        <w:jc w:val="both"/>
        <w:rPr>
          <w:rFonts w:ascii="Arial" w:hAnsi="Arial" w:cs="Arial"/>
          <w:b/>
          <w:sz w:val="24"/>
          <w:szCs w:val="24"/>
          <w:lang w:val="mn-MN"/>
        </w:rPr>
      </w:pPr>
    </w:p>
    <w:p w14:paraId="2DBF80D3" w14:textId="77777777" w:rsidR="00094BF6" w:rsidRPr="00094BF6" w:rsidRDefault="00094BF6" w:rsidP="00094BF6">
      <w:pPr>
        <w:ind w:left="360"/>
        <w:jc w:val="both"/>
        <w:rPr>
          <w:rFonts w:ascii="Arial" w:hAnsi="Arial" w:cs="Arial"/>
          <w:b/>
          <w:sz w:val="24"/>
          <w:szCs w:val="24"/>
          <w:lang w:val="mn-MN"/>
        </w:rPr>
      </w:pPr>
    </w:p>
    <w:p w14:paraId="26BDE11E" w14:textId="77777777" w:rsidR="00094BF6" w:rsidRPr="00094BF6" w:rsidRDefault="00094BF6" w:rsidP="00094BF6">
      <w:pPr>
        <w:jc w:val="both"/>
        <w:rPr>
          <w:rFonts w:ascii="Arial" w:hAnsi="Arial" w:cs="Arial"/>
          <w:b/>
          <w:sz w:val="24"/>
          <w:szCs w:val="24"/>
          <w:lang w:val="mn-MN"/>
        </w:rPr>
      </w:pPr>
    </w:p>
    <w:p w14:paraId="5D71F3CB" w14:textId="77777777" w:rsidR="00094BF6" w:rsidRPr="00094BF6" w:rsidRDefault="00094BF6" w:rsidP="00094BF6">
      <w:pPr>
        <w:pStyle w:val="ListParagraph"/>
        <w:numPr>
          <w:ilvl w:val="0"/>
          <w:numId w:val="8"/>
        </w:numPr>
        <w:jc w:val="both"/>
        <w:rPr>
          <w:rFonts w:ascii="Arial" w:hAnsi="Arial" w:cs="Arial"/>
          <w:b/>
          <w:sz w:val="24"/>
          <w:szCs w:val="24"/>
          <w:lang w:val="mn-MN"/>
        </w:rPr>
      </w:pPr>
      <w:r w:rsidRPr="00C17749">
        <w:rPr>
          <w:lang w:val="mn-MN"/>
        </w:rPr>
        <w:drawing>
          <wp:anchor distT="0" distB="0" distL="114300" distR="114300" simplePos="0" relativeHeight="251689984" behindDoc="0" locked="0" layoutInCell="1" allowOverlap="1" wp14:anchorId="1919B1BC" wp14:editId="09C44ABF">
            <wp:simplePos x="0" y="0"/>
            <wp:positionH relativeFrom="column">
              <wp:posOffset>3371850</wp:posOffset>
            </wp:positionH>
            <wp:positionV relativeFrom="paragraph">
              <wp:posOffset>3331</wp:posOffset>
            </wp:positionV>
            <wp:extent cx="2438591" cy="1990725"/>
            <wp:effectExtent l="0" t="0" r="0" b="0"/>
            <wp:wrapNone/>
            <wp:docPr id="2" name="Picture 2" descr="C:\Users\Dell\Desktop\Gamshig2019.10.10\20191010_01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Gamshig2019.10.10\20191010_010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591"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749">
        <w:rPr>
          <w:lang w:val="mn-MN"/>
        </w:rPr>
        <w:drawing>
          <wp:anchor distT="0" distB="0" distL="114300" distR="114300" simplePos="0" relativeHeight="251688960" behindDoc="1" locked="0" layoutInCell="1" allowOverlap="1" wp14:anchorId="4A7445DF" wp14:editId="69A95699">
            <wp:simplePos x="0" y="0"/>
            <wp:positionH relativeFrom="column">
              <wp:posOffset>180340</wp:posOffset>
            </wp:positionH>
            <wp:positionV relativeFrom="paragraph">
              <wp:posOffset>0</wp:posOffset>
            </wp:positionV>
            <wp:extent cx="3035300" cy="1990725"/>
            <wp:effectExtent l="0" t="0" r="0" b="9525"/>
            <wp:wrapTight wrapText="bothSides">
              <wp:wrapPolygon edited="0">
                <wp:start x="0" y="0"/>
                <wp:lineTo x="0" y="21497"/>
                <wp:lineTo x="21419" y="21497"/>
                <wp:lineTo x="21419" y="0"/>
                <wp:lineTo x="0" y="0"/>
              </wp:wrapPolygon>
            </wp:wrapTight>
            <wp:docPr id="4" name="Picture 4" descr="C:\Users\Dell\AppData\Local\Temp\FB_IMG_1570604349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FB_IMG_15706043494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30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29FEA" w14:textId="77777777" w:rsidR="00094BF6" w:rsidRPr="00094BF6" w:rsidRDefault="00094BF6" w:rsidP="00094BF6">
      <w:pPr>
        <w:pStyle w:val="ListParagraph"/>
        <w:numPr>
          <w:ilvl w:val="0"/>
          <w:numId w:val="8"/>
        </w:numPr>
        <w:jc w:val="both"/>
        <w:rPr>
          <w:rFonts w:ascii="Arial" w:hAnsi="Arial" w:cs="Arial"/>
          <w:b/>
          <w:sz w:val="24"/>
          <w:szCs w:val="24"/>
          <w:lang w:val="mn-MN"/>
        </w:rPr>
      </w:pPr>
    </w:p>
    <w:p w14:paraId="34DDC6CD" w14:textId="77777777" w:rsidR="00094BF6" w:rsidRPr="00094BF6" w:rsidRDefault="00094BF6" w:rsidP="00094BF6">
      <w:pPr>
        <w:pStyle w:val="ListParagraph"/>
        <w:numPr>
          <w:ilvl w:val="0"/>
          <w:numId w:val="8"/>
        </w:numPr>
        <w:jc w:val="both"/>
        <w:rPr>
          <w:rFonts w:ascii="Arial" w:hAnsi="Arial" w:cs="Arial"/>
          <w:b/>
          <w:sz w:val="24"/>
          <w:szCs w:val="24"/>
          <w:lang w:val="mn-MN"/>
        </w:rPr>
      </w:pPr>
    </w:p>
    <w:p w14:paraId="3B206470" w14:textId="77777777" w:rsidR="00094BF6" w:rsidRPr="00094BF6" w:rsidRDefault="00094BF6" w:rsidP="00094BF6">
      <w:pPr>
        <w:pStyle w:val="ListParagraph"/>
        <w:numPr>
          <w:ilvl w:val="0"/>
          <w:numId w:val="8"/>
        </w:numPr>
        <w:jc w:val="both"/>
        <w:rPr>
          <w:rFonts w:ascii="Arial" w:hAnsi="Arial" w:cs="Arial"/>
          <w:b/>
          <w:sz w:val="24"/>
          <w:szCs w:val="24"/>
          <w:lang w:val="mn-MN"/>
        </w:rPr>
      </w:pPr>
    </w:p>
    <w:p w14:paraId="64B9FED7" w14:textId="77777777" w:rsidR="00094BF6" w:rsidRPr="00094BF6" w:rsidRDefault="00094BF6" w:rsidP="00094BF6">
      <w:pPr>
        <w:pStyle w:val="ListParagraph"/>
        <w:numPr>
          <w:ilvl w:val="0"/>
          <w:numId w:val="8"/>
        </w:numPr>
        <w:jc w:val="both"/>
        <w:rPr>
          <w:rFonts w:ascii="Arial" w:hAnsi="Arial" w:cs="Arial"/>
          <w:b/>
          <w:sz w:val="24"/>
          <w:szCs w:val="24"/>
          <w:lang w:val="mn-MN"/>
        </w:rPr>
      </w:pPr>
    </w:p>
    <w:p w14:paraId="4E727C5C" w14:textId="77777777" w:rsidR="00094BF6" w:rsidRPr="00094BF6" w:rsidRDefault="00094BF6" w:rsidP="00094BF6">
      <w:pPr>
        <w:pStyle w:val="ListParagraph"/>
        <w:numPr>
          <w:ilvl w:val="0"/>
          <w:numId w:val="8"/>
        </w:numPr>
        <w:jc w:val="both"/>
        <w:rPr>
          <w:rFonts w:ascii="Arial" w:hAnsi="Arial" w:cs="Arial"/>
          <w:b/>
          <w:sz w:val="24"/>
          <w:szCs w:val="24"/>
          <w:lang w:val="mn-MN"/>
        </w:rPr>
      </w:pPr>
    </w:p>
    <w:p w14:paraId="2AEDBF9A" w14:textId="77777777" w:rsidR="00504758" w:rsidRPr="00094BF6" w:rsidRDefault="00504758" w:rsidP="00094BF6">
      <w:pPr>
        <w:spacing w:after="200" w:line="240" w:lineRule="auto"/>
        <w:jc w:val="both"/>
        <w:rPr>
          <w:rFonts w:ascii="Arial" w:hAnsi="Arial" w:cs="Arial"/>
          <w:b/>
          <w:sz w:val="24"/>
          <w:szCs w:val="24"/>
          <w:lang w:val="mn-MN" w:bidi="ar-SA"/>
        </w:rPr>
      </w:pPr>
    </w:p>
    <w:p w14:paraId="7DDC422B" w14:textId="3EDB410A" w:rsidR="00504758" w:rsidRPr="00094BF6" w:rsidRDefault="00504758" w:rsidP="00094BF6">
      <w:pPr>
        <w:spacing w:after="200" w:line="240" w:lineRule="auto"/>
        <w:jc w:val="both"/>
        <w:rPr>
          <w:rFonts w:ascii="Arial" w:hAnsi="Arial" w:cs="Arial"/>
          <w:sz w:val="24"/>
          <w:szCs w:val="24"/>
          <w:lang w:val="mn-MN" w:bidi="ar-SA"/>
        </w:rPr>
      </w:pPr>
    </w:p>
    <w:p w14:paraId="69249FDB" w14:textId="77777777" w:rsidR="006E0D37" w:rsidRPr="00D557E3" w:rsidRDefault="006E0D37" w:rsidP="00504758">
      <w:pPr>
        <w:spacing w:after="200" w:line="240" w:lineRule="auto"/>
        <w:ind w:left="720"/>
        <w:jc w:val="both"/>
        <w:rPr>
          <w:rFonts w:ascii="Arial" w:hAnsi="Arial" w:cs="Arial"/>
          <w:b/>
          <w:sz w:val="24"/>
          <w:szCs w:val="24"/>
          <w:lang w:val="mn-MN" w:bidi="ar-SA"/>
        </w:rPr>
      </w:pPr>
    </w:p>
    <w:p w14:paraId="546B0E57" w14:textId="7DBFCBE2" w:rsidR="00094BF6" w:rsidRPr="00094BF6" w:rsidRDefault="00094BF6" w:rsidP="00754CF8">
      <w:pPr>
        <w:ind w:firstLine="720"/>
        <w:jc w:val="both"/>
        <w:rPr>
          <w:rFonts w:ascii="Arial" w:hAnsi="Arial" w:cs="Arial"/>
          <w:sz w:val="24"/>
          <w:szCs w:val="22"/>
          <w:lang w:val="mn-MN" w:bidi="ar-SA"/>
        </w:rPr>
      </w:pPr>
      <w:r w:rsidRPr="00094BF6">
        <w:rPr>
          <w:rFonts w:ascii="Arial" w:hAnsi="Arial" w:cs="Arial"/>
          <w:sz w:val="24"/>
          <w:szCs w:val="22"/>
          <w:lang w:val="mn-MN" w:bidi="ar-SA"/>
        </w:rPr>
        <w:t xml:space="preserve">Бүх нийтийн мод тарих өдөр байгууллагын албан хаагчид 2019 оны 10 сарын 22-ны өдөр аймгийн угталт үдэлтийн хаалганы урд хэсгийн </w:t>
      </w:r>
      <w:r>
        <w:rPr>
          <w:rFonts w:ascii="Arial" w:hAnsi="Arial" w:cs="Arial"/>
          <w:sz w:val="24"/>
          <w:szCs w:val="22"/>
          <w:lang w:val="mn-MN" w:bidi="ar-SA"/>
        </w:rPr>
        <w:t>талбайд</w:t>
      </w:r>
      <w:r w:rsidRPr="00094BF6">
        <w:rPr>
          <w:rFonts w:ascii="Arial" w:hAnsi="Arial" w:cs="Arial"/>
          <w:sz w:val="24"/>
          <w:szCs w:val="22"/>
          <w:lang w:val="mn-MN" w:bidi="ar-SA"/>
        </w:rPr>
        <w:t xml:space="preserve"> 10 мод тарь</w:t>
      </w:r>
      <w:r>
        <w:rPr>
          <w:rFonts w:ascii="Arial" w:hAnsi="Arial" w:cs="Arial"/>
          <w:sz w:val="24"/>
          <w:szCs w:val="22"/>
          <w:lang w:val="mn-MN" w:bidi="ar-SA"/>
        </w:rPr>
        <w:t>ж,</w:t>
      </w:r>
      <w:r w:rsidRPr="00094BF6">
        <w:rPr>
          <w:rFonts w:ascii="Arial" w:hAnsi="Arial" w:cs="Arial"/>
          <w:sz w:val="24"/>
          <w:szCs w:val="22"/>
          <w:lang w:val="mn-MN" w:bidi="ar-SA"/>
        </w:rPr>
        <w:t xml:space="preserve"> ойр орчмын хогийг цэвэрлэн ажилласан.</w:t>
      </w:r>
    </w:p>
    <w:p w14:paraId="2A11F819" w14:textId="77777777" w:rsidR="00094BF6" w:rsidRPr="00094BF6" w:rsidRDefault="00094BF6" w:rsidP="00094BF6">
      <w:pPr>
        <w:rPr>
          <w:rFonts w:ascii="Arial" w:hAnsi="Arial" w:cs="Arial"/>
          <w:sz w:val="24"/>
          <w:szCs w:val="22"/>
          <w:lang w:val="mn-MN" w:bidi="ar-SA"/>
        </w:rPr>
      </w:pPr>
      <w:r w:rsidRPr="00094BF6">
        <w:rPr>
          <w:rFonts w:ascii="Arial" w:hAnsi="Arial" w:cs="Arial"/>
          <w:noProof/>
          <w:sz w:val="24"/>
          <w:szCs w:val="22"/>
          <w:lang w:bidi="ar-SA"/>
        </w:rPr>
        <w:drawing>
          <wp:anchor distT="0" distB="0" distL="114300" distR="114300" simplePos="0" relativeHeight="251692032" behindDoc="0" locked="0" layoutInCell="1" allowOverlap="1" wp14:anchorId="05DD8E7D" wp14:editId="1FAFFF1E">
            <wp:simplePos x="0" y="0"/>
            <wp:positionH relativeFrom="column">
              <wp:posOffset>314960</wp:posOffset>
            </wp:positionH>
            <wp:positionV relativeFrom="paragraph">
              <wp:posOffset>-36195</wp:posOffset>
            </wp:positionV>
            <wp:extent cx="3257550" cy="183243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18_1608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7550" cy="1832439"/>
                    </a:xfrm>
                    <a:prstGeom prst="rect">
                      <a:avLst/>
                    </a:prstGeom>
                  </pic:spPr>
                </pic:pic>
              </a:graphicData>
            </a:graphic>
            <wp14:sizeRelH relativeFrom="page">
              <wp14:pctWidth>0</wp14:pctWidth>
            </wp14:sizeRelH>
            <wp14:sizeRelV relativeFrom="page">
              <wp14:pctHeight>0</wp14:pctHeight>
            </wp14:sizeRelV>
          </wp:anchor>
        </w:drawing>
      </w:r>
    </w:p>
    <w:p w14:paraId="0E679E6B" w14:textId="77777777" w:rsidR="00094BF6" w:rsidRPr="00094BF6" w:rsidRDefault="00094BF6" w:rsidP="00094BF6">
      <w:pPr>
        <w:rPr>
          <w:rFonts w:ascii="Arial" w:hAnsi="Arial" w:cs="Arial"/>
          <w:sz w:val="24"/>
          <w:szCs w:val="22"/>
          <w:lang w:val="mn-MN" w:bidi="ar-SA"/>
        </w:rPr>
      </w:pPr>
      <w:r w:rsidRPr="00094BF6">
        <w:rPr>
          <w:rFonts w:ascii="Arial" w:hAnsi="Arial" w:cs="Arial"/>
          <w:noProof/>
          <w:sz w:val="24"/>
          <w:szCs w:val="22"/>
          <w:lang w:bidi="ar-SA"/>
        </w:rPr>
        <w:drawing>
          <wp:anchor distT="0" distB="0" distL="114300" distR="114300" simplePos="0" relativeHeight="251693056" behindDoc="0" locked="0" layoutInCell="1" allowOverlap="1" wp14:anchorId="3DDAF418" wp14:editId="13D32087">
            <wp:simplePos x="0" y="0"/>
            <wp:positionH relativeFrom="column">
              <wp:posOffset>3477260</wp:posOffset>
            </wp:positionH>
            <wp:positionV relativeFrom="paragraph">
              <wp:posOffset>141928</wp:posOffset>
            </wp:positionV>
            <wp:extent cx="2150453" cy="1209584"/>
            <wp:effectExtent l="0" t="5715"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018_15571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50453" cy="1209584"/>
                    </a:xfrm>
                    <a:prstGeom prst="rect">
                      <a:avLst/>
                    </a:prstGeom>
                  </pic:spPr>
                </pic:pic>
              </a:graphicData>
            </a:graphic>
            <wp14:sizeRelH relativeFrom="page">
              <wp14:pctWidth>0</wp14:pctWidth>
            </wp14:sizeRelH>
            <wp14:sizeRelV relativeFrom="page">
              <wp14:pctHeight>0</wp14:pctHeight>
            </wp14:sizeRelV>
          </wp:anchor>
        </w:drawing>
      </w:r>
    </w:p>
    <w:p w14:paraId="38351F5A" w14:textId="77777777" w:rsidR="00094BF6" w:rsidRPr="00094BF6" w:rsidRDefault="00094BF6" w:rsidP="00094BF6">
      <w:pPr>
        <w:rPr>
          <w:rFonts w:ascii="Arial" w:hAnsi="Arial" w:cs="Arial"/>
          <w:sz w:val="24"/>
          <w:szCs w:val="22"/>
          <w:lang w:val="mn-MN" w:bidi="ar-SA"/>
        </w:rPr>
      </w:pPr>
    </w:p>
    <w:p w14:paraId="6900872D" w14:textId="77777777" w:rsidR="00094BF6" w:rsidRPr="00094BF6" w:rsidRDefault="00094BF6" w:rsidP="00094BF6">
      <w:pPr>
        <w:rPr>
          <w:rFonts w:ascii="Arial" w:hAnsi="Arial" w:cs="Arial"/>
          <w:sz w:val="24"/>
          <w:szCs w:val="22"/>
          <w:lang w:val="mn-MN" w:bidi="ar-SA"/>
        </w:rPr>
      </w:pPr>
    </w:p>
    <w:p w14:paraId="544EAE20" w14:textId="77777777" w:rsidR="00094BF6" w:rsidRPr="00094BF6" w:rsidRDefault="00094BF6" w:rsidP="00094BF6">
      <w:pPr>
        <w:tabs>
          <w:tab w:val="left" w:pos="2580"/>
        </w:tabs>
        <w:rPr>
          <w:rFonts w:ascii="Arial" w:hAnsi="Arial" w:cs="Arial"/>
          <w:sz w:val="24"/>
          <w:szCs w:val="22"/>
          <w:lang w:val="mn-MN" w:bidi="ar-SA"/>
        </w:rPr>
      </w:pPr>
      <w:r w:rsidRPr="00094BF6">
        <w:rPr>
          <w:rFonts w:ascii="Arial" w:hAnsi="Arial" w:cs="Arial"/>
          <w:sz w:val="24"/>
          <w:szCs w:val="22"/>
          <w:lang w:val="mn-MN" w:bidi="ar-SA"/>
        </w:rPr>
        <w:tab/>
      </w:r>
    </w:p>
    <w:p w14:paraId="697AE73A" w14:textId="77777777" w:rsidR="00094BF6" w:rsidRPr="00094BF6" w:rsidRDefault="00094BF6" w:rsidP="00094BF6">
      <w:pPr>
        <w:tabs>
          <w:tab w:val="left" w:pos="2580"/>
        </w:tabs>
        <w:rPr>
          <w:rFonts w:ascii="Arial" w:hAnsi="Arial" w:cs="Arial"/>
          <w:sz w:val="24"/>
          <w:szCs w:val="22"/>
          <w:lang w:val="mn-MN" w:bidi="ar-SA"/>
        </w:rPr>
      </w:pPr>
    </w:p>
    <w:p w14:paraId="2B05819A" w14:textId="77777777" w:rsidR="00094BF6" w:rsidRPr="00094BF6" w:rsidRDefault="00094BF6" w:rsidP="00094BF6">
      <w:pPr>
        <w:tabs>
          <w:tab w:val="left" w:pos="2580"/>
        </w:tabs>
        <w:rPr>
          <w:rFonts w:ascii="Arial" w:hAnsi="Arial" w:cs="Arial"/>
          <w:sz w:val="24"/>
          <w:szCs w:val="22"/>
          <w:lang w:val="mn-MN" w:bidi="ar-SA"/>
        </w:rPr>
      </w:pPr>
      <w:r w:rsidRPr="00094BF6">
        <w:rPr>
          <w:rFonts w:ascii="Arial" w:hAnsi="Arial" w:cs="Arial"/>
          <w:noProof/>
          <w:sz w:val="24"/>
          <w:szCs w:val="22"/>
          <w:lang w:bidi="ar-SA"/>
        </w:rPr>
        <w:drawing>
          <wp:anchor distT="0" distB="0" distL="114300" distR="114300" simplePos="0" relativeHeight="251695104" behindDoc="0" locked="0" layoutInCell="1" allowOverlap="1" wp14:anchorId="25938C6C" wp14:editId="287ED99C">
            <wp:simplePos x="0" y="0"/>
            <wp:positionH relativeFrom="column">
              <wp:posOffset>3248025</wp:posOffset>
            </wp:positionH>
            <wp:positionV relativeFrom="paragraph">
              <wp:posOffset>229235</wp:posOffset>
            </wp:positionV>
            <wp:extent cx="2844165" cy="1600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18_1556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4165" cy="1600200"/>
                    </a:xfrm>
                    <a:prstGeom prst="rect">
                      <a:avLst/>
                    </a:prstGeom>
                  </pic:spPr>
                </pic:pic>
              </a:graphicData>
            </a:graphic>
            <wp14:sizeRelH relativeFrom="page">
              <wp14:pctWidth>0</wp14:pctWidth>
            </wp14:sizeRelH>
            <wp14:sizeRelV relativeFrom="page">
              <wp14:pctHeight>0</wp14:pctHeight>
            </wp14:sizeRelV>
          </wp:anchor>
        </w:drawing>
      </w:r>
      <w:r w:rsidRPr="00094BF6">
        <w:rPr>
          <w:rFonts w:ascii="Arial" w:hAnsi="Arial" w:cs="Arial"/>
          <w:noProof/>
          <w:sz w:val="24"/>
          <w:szCs w:val="22"/>
          <w:lang w:bidi="ar-SA"/>
        </w:rPr>
        <w:drawing>
          <wp:anchor distT="0" distB="0" distL="114300" distR="114300" simplePos="0" relativeHeight="251694080" behindDoc="0" locked="0" layoutInCell="1" allowOverlap="1" wp14:anchorId="256F0F5D" wp14:editId="30AD2686">
            <wp:simplePos x="0" y="0"/>
            <wp:positionH relativeFrom="column">
              <wp:posOffset>314325</wp:posOffset>
            </wp:positionH>
            <wp:positionV relativeFrom="paragraph">
              <wp:posOffset>276860</wp:posOffset>
            </wp:positionV>
            <wp:extent cx="2844165" cy="1600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18_1651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165" cy="1600200"/>
                    </a:xfrm>
                    <a:prstGeom prst="rect">
                      <a:avLst/>
                    </a:prstGeom>
                  </pic:spPr>
                </pic:pic>
              </a:graphicData>
            </a:graphic>
            <wp14:sizeRelH relativeFrom="page">
              <wp14:pctWidth>0</wp14:pctWidth>
            </wp14:sizeRelH>
            <wp14:sizeRelV relativeFrom="page">
              <wp14:pctHeight>0</wp14:pctHeight>
            </wp14:sizeRelV>
          </wp:anchor>
        </w:drawing>
      </w:r>
    </w:p>
    <w:p w14:paraId="0D49A925" w14:textId="77777777" w:rsidR="00094BF6" w:rsidRPr="00094BF6" w:rsidRDefault="00094BF6" w:rsidP="00094BF6">
      <w:pPr>
        <w:tabs>
          <w:tab w:val="left" w:pos="2580"/>
        </w:tabs>
        <w:rPr>
          <w:rFonts w:ascii="Arial" w:hAnsi="Arial" w:cs="Arial"/>
          <w:sz w:val="24"/>
          <w:szCs w:val="22"/>
          <w:lang w:val="mn-MN" w:bidi="ar-SA"/>
        </w:rPr>
      </w:pPr>
    </w:p>
    <w:p w14:paraId="5DEAACC2" w14:textId="77777777" w:rsidR="00094BF6" w:rsidRPr="00094BF6" w:rsidRDefault="00094BF6" w:rsidP="00094BF6">
      <w:pPr>
        <w:rPr>
          <w:rFonts w:ascii="Arial" w:hAnsi="Arial" w:cs="Arial"/>
          <w:sz w:val="24"/>
          <w:szCs w:val="22"/>
          <w:lang w:val="mn-MN" w:bidi="ar-SA"/>
        </w:rPr>
      </w:pPr>
    </w:p>
    <w:p w14:paraId="0EF270C9" w14:textId="77777777" w:rsidR="00094BF6" w:rsidRPr="00094BF6" w:rsidRDefault="00094BF6" w:rsidP="00094BF6">
      <w:pPr>
        <w:rPr>
          <w:rFonts w:ascii="Arial" w:hAnsi="Arial" w:cs="Arial"/>
          <w:sz w:val="24"/>
          <w:szCs w:val="22"/>
          <w:lang w:val="mn-MN" w:bidi="ar-SA"/>
        </w:rPr>
      </w:pPr>
    </w:p>
    <w:p w14:paraId="3D157EBC" w14:textId="4FEC0ABE" w:rsidR="0014713A" w:rsidRDefault="0014713A" w:rsidP="00446C13">
      <w:pPr>
        <w:spacing w:after="200" w:line="240" w:lineRule="auto"/>
        <w:ind w:left="720"/>
        <w:jc w:val="center"/>
        <w:rPr>
          <w:rFonts w:ascii="Arial" w:hAnsi="Arial" w:cs="Arial"/>
          <w:sz w:val="24"/>
          <w:szCs w:val="24"/>
          <w:lang w:val="mn-MN" w:bidi="ar-SA"/>
        </w:rPr>
      </w:pPr>
    </w:p>
    <w:p w14:paraId="7CABCB88" w14:textId="1454DC7F" w:rsidR="00504758" w:rsidRPr="0014713A" w:rsidRDefault="00DC5E01" w:rsidP="00446C13">
      <w:pPr>
        <w:spacing w:after="200" w:line="240" w:lineRule="auto"/>
        <w:ind w:left="720"/>
        <w:jc w:val="center"/>
        <w:rPr>
          <w:rFonts w:ascii="Arial" w:hAnsi="Arial" w:cs="Arial"/>
          <w:sz w:val="24"/>
          <w:szCs w:val="24"/>
          <w:lang w:val="mn-MN" w:bidi="ar-SA"/>
        </w:rPr>
      </w:pPr>
      <w:r w:rsidRPr="0014713A">
        <w:rPr>
          <w:rFonts w:ascii="Arial" w:hAnsi="Arial" w:cs="Arial"/>
          <w:sz w:val="24"/>
          <w:szCs w:val="24"/>
          <w:lang w:val="mn-MN" w:bidi="ar-SA"/>
        </w:rPr>
        <w:t xml:space="preserve">ТАЙЛАН НЭГТГЭСЭН: </w:t>
      </w:r>
      <w:r w:rsidR="00446C13">
        <w:rPr>
          <w:rFonts w:ascii="Arial" w:hAnsi="Arial" w:cs="Arial"/>
          <w:sz w:val="24"/>
          <w:szCs w:val="24"/>
          <w:lang w:val="mn-MN" w:bidi="ar-SA"/>
        </w:rPr>
        <w:t>МЭРГЭЖИЛТЭН</w:t>
      </w:r>
      <w:r w:rsidRPr="0014713A">
        <w:rPr>
          <w:rFonts w:ascii="Arial" w:hAnsi="Arial" w:cs="Arial"/>
          <w:sz w:val="24"/>
          <w:szCs w:val="24"/>
          <w:lang w:val="mn-MN" w:bidi="ar-SA"/>
        </w:rPr>
        <w:t xml:space="preserve">          </w:t>
      </w:r>
      <w:r w:rsidR="00446C13">
        <w:rPr>
          <w:rFonts w:ascii="Arial" w:hAnsi="Arial" w:cs="Arial"/>
          <w:sz w:val="24"/>
          <w:szCs w:val="24"/>
          <w:lang w:val="mn-MN" w:bidi="ar-SA"/>
        </w:rPr>
        <w:tab/>
      </w:r>
      <w:r w:rsidRPr="0014713A">
        <w:rPr>
          <w:rFonts w:ascii="Arial" w:hAnsi="Arial" w:cs="Arial"/>
          <w:sz w:val="24"/>
          <w:szCs w:val="24"/>
          <w:lang w:val="mn-MN" w:bidi="ar-SA"/>
        </w:rPr>
        <w:t xml:space="preserve">         </w:t>
      </w:r>
      <w:r w:rsidR="00446C13">
        <w:rPr>
          <w:rFonts w:ascii="Arial" w:hAnsi="Arial" w:cs="Arial"/>
          <w:sz w:val="24"/>
          <w:szCs w:val="24"/>
          <w:lang w:val="mn-MN" w:bidi="ar-SA"/>
        </w:rPr>
        <w:t>Д.МИШЭЭЛ</w:t>
      </w:r>
    </w:p>
    <w:p w14:paraId="65AC2D6B" w14:textId="77777777" w:rsidR="00697C1A" w:rsidRPr="00D557E3" w:rsidRDefault="00697C1A" w:rsidP="00697C1A">
      <w:pPr>
        <w:pStyle w:val="ListParagraph"/>
        <w:spacing w:after="200" w:line="240" w:lineRule="auto"/>
        <w:jc w:val="both"/>
        <w:rPr>
          <w:rFonts w:ascii="Arial" w:hAnsi="Arial" w:cs="Arial"/>
          <w:b/>
          <w:sz w:val="24"/>
          <w:szCs w:val="24"/>
          <w:lang w:val="mn-MN" w:bidi="ar-SA"/>
        </w:rPr>
      </w:pPr>
    </w:p>
    <w:p w14:paraId="19575C62" w14:textId="77777777" w:rsidR="009A3A3C" w:rsidRPr="00D557E3" w:rsidRDefault="009A3A3C" w:rsidP="00504758">
      <w:pPr>
        <w:pStyle w:val="ListParagraph"/>
        <w:spacing w:after="200" w:line="240" w:lineRule="auto"/>
        <w:jc w:val="both"/>
        <w:rPr>
          <w:rFonts w:ascii="Arial" w:hAnsi="Arial" w:cs="Arial"/>
          <w:b/>
          <w:sz w:val="24"/>
          <w:szCs w:val="24"/>
          <w:lang w:val="mn-MN" w:bidi="ar-SA"/>
        </w:rPr>
      </w:pPr>
    </w:p>
    <w:p w14:paraId="477FCE67" w14:textId="0431D5E6" w:rsidR="009A3A3C" w:rsidRPr="00D557E3" w:rsidRDefault="00754CF8" w:rsidP="00754CF8">
      <w:pPr>
        <w:pStyle w:val="ListParagraph"/>
        <w:spacing w:after="200" w:line="240" w:lineRule="auto"/>
        <w:jc w:val="center"/>
        <w:rPr>
          <w:rFonts w:ascii="Arial" w:hAnsi="Arial" w:cs="Arial"/>
          <w:sz w:val="24"/>
          <w:szCs w:val="24"/>
          <w:lang w:val="mn-MN" w:bidi="ar-SA"/>
        </w:rPr>
      </w:pPr>
      <w:r>
        <w:rPr>
          <w:rFonts w:ascii="Arial" w:hAnsi="Arial" w:cs="Arial"/>
          <w:sz w:val="24"/>
          <w:szCs w:val="24"/>
          <w:lang w:val="mn-MN" w:bidi="ar-SA"/>
        </w:rPr>
        <w:t>ХЯНАСАН: ГАЗРЫН ДАРГА</w:t>
      </w:r>
      <w:r>
        <w:rPr>
          <w:rFonts w:ascii="Arial" w:hAnsi="Arial" w:cs="Arial"/>
          <w:sz w:val="24"/>
          <w:szCs w:val="24"/>
          <w:lang w:val="mn-MN" w:bidi="ar-SA"/>
        </w:rPr>
        <w:tab/>
      </w:r>
      <w:r>
        <w:rPr>
          <w:rFonts w:ascii="Arial" w:hAnsi="Arial" w:cs="Arial"/>
          <w:sz w:val="24"/>
          <w:szCs w:val="24"/>
          <w:lang w:val="mn-MN" w:bidi="ar-SA"/>
        </w:rPr>
        <w:tab/>
      </w:r>
      <w:r>
        <w:rPr>
          <w:rFonts w:ascii="Arial" w:hAnsi="Arial" w:cs="Arial"/>
          <w:sz w:val="24"/>
          <w:szCs w:val="24"/>
          <w:lang w:val="mn-MN" w:bidi="ar-SA"/>
        </w:rPr>
        <w:tab/>
        <w:t>Б.ОТГОНЧИМЭГ</w:t>
      </w:r>
    </w:p>
    <w:p w14:paraId="6751EC5A" w14:textId="23BC5071" w:rsidR="00290B02" w:rsidRPr="00754CF8" w:rsidRDefault="00754CF8" w:rsidP="00754CF8">
      <w:pPr>
        <w:spacing w:after="0"/>
        <w:jc w:val="center"/>
        <w:rPr>
          <w:rFonts w:ascii="Arial" w:hAnsi="Arial" w:cs="Arial"/>
          <w:bCs/>
          <w:sz w:val="24"/>
          <w:szCs w:val="24"/>
          <w:lang w:val="mn-MN"/>
        </w:rPr>
      </w:pPr>
      <w:r>
        <w:rPr>
          <w:rFonts w:ascii="Arial" w:hAnsi="Arial" w:cs="Arial"/>
          <w:bCs/>
          <w:sz w:val="24"/>
          <w:szCs w:val="24"/>
          <w:lang w:val="mn-MN"/>
        </w:rPr>
        <w:t>МЭДЭЭ НЭГТГЭСЭН: МЭРГЭЖИЛТЭН</w:t>
      </w:r>
      <w:r>
        <w:rPr>
          <w:rFonts w:ascii="Arial" w:hAnsi="Arial" w:cs="Arial"/>
          <w:bCs/>
          <w:sz w:val="24"/>
          <w:szCs w:val="24"/>
          <w:lang w:val="mn-MN"/>
        </w:rPr>
        <w:tab/>
      </w:r>
      <w:r>
        <w:rPr>
          <w:rFonts w:ascii="Arial" w:hAnsi="Arial" w:cs="Arial"/>
          <w:bCs/>
          <w:sz w:val="24"/>
          <w:szCs w:val="24"/>
          <w:lang w:val="mn-MN"/>
        </w:rPr>
        <w:tab/>
        <w:t>Д.МИШЭЭЛ</w:t>
      </w:r>
    </w:p>
    <w:sectPr w:rsidR="00290B02" w:rsidRPr="00754CF8" w:rsidSect="00094BF6">
      <w:pgSz w:w="12240" w:h="15840"/>
      <w:pgMar w:top="1135" w:right="900"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on">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2D28"/>
    <w:multiLevelType w:val="hybridMultilevel"/>
    <w:tmpl w:val="BC1289C0"/>
    <w:lvl w:ilvl="0" w:tplc="AAEA5D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345440"/>
    <w:multiLevelType w:val="hybridMultilevel"/>
    <w:tmpl w:val="DED2C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62732"/>
    <w:multiLevelType w:val="hybridMultilevel"/>
    <w:tmpl w:val="369A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5D287E"/>
    <w:multiLevelType w:val="hybridMultilevel"/>
    <w:tmpl w:val="2528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6AB"/>
    <w:multiLevelType w:val="hybridMultilevel"/>
    <w:tmpl w:val="FA842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7068A"/>
    <w:multiLevelType w:val="hybridMultilevel"/>
    <w:tmpl w:val="F578A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B44BC"/>
    <w:multiLevelType w:val="hybridMultilevel"/>
    <w:tmpl w:val="4B66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7C03A7"/>
    <w:multiLevelType w:val="hybridMultilevel"/>
    <w:tmpl w:val="87D8FD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39B0682"/>
    <w:multiLevelType w:val="hybridMultilevel"/>
    <w:tmpl w:val="6A26A56E"/>
    <w:lvl w:ilvl="0" w:tplc="0409000F">
      <w:start w:val="2"/>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3736498D"/>
    <w:multiLevelType w:val="hybridMultilevel"/>
    <w:tmpl w:val="D6503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A3E13"/>
    <w:multiLevelType w:val="hybridMultilevel"/>
    <w:tmpl w:val="571AE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A11F2"/>
    <w:multiLevelType w:val="hybridMultilevel"/>
    <w:tmpl w:val="F0A8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A5C15"/>
    <w:multiLevelType w:val="hybridMultilevel"/>
    <w:tmpl w:val="E9A857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0650E"/>
    <w:multiLevelType w:val="hybridMultilevel"/>
    <w:tmpl w:val="D6B2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A0C29"/>
    <w:multiLevelType w:val="hybridMultilevel"/>
    <w:tmpl w:val="8C46D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C94D0F"/>
    <w:multiLevelType w:val="hybridMultilevel"/>
    <w:tmpl w:val="BF62A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261B95"/>
    <w:multiLevelType w:val="hybridMultilevel"/>
    <w:tmpl w:val="D5164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D55404"/>
    <w:multiLevelType w:val="hybridMultilevel"/>
    <w:tmpl w:val="D1C2B292"/>
    <w:lvl w:ilvl="0" w:tplc="6838B7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15BFC"/>
    <w:multiLevelType w:val="hybridMultilevel"/>
    <w:tmpl w:val="D6BA1D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F231133"/>
    <w:multiLevelType w:val="hybridMultilevel"/>
    <w:tmpl w:val="FF1A2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261FEC"/>
    <w:multiLevelType w:val="hybridMultilevel"/>
    <w:tmpl w:val="FA8A1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F529D4"/>
    <w:multiLevelType w:val="hybridMultilevel"/>
    <w:tmpl w:val="C354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FA6B92"/>
    <w:multiLevelType w:val="hybridMultilevel"/>
    <w:tmpl w:val="259A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F213F6"/>
    <w:multiLevelType w:val="hybridMultilevel"/>
    <w:tmpl w:val="FFE6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AF0851"/>
    <w:multiLevelType w:val="hybridMultilevel"/>
    <w:tmpl w:val="BC7A1952"/>
    <w:lvl w:ilvl="0" w:tplc="5378A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D51666D"/>
    <w:multiLevelType w:val="hybridMultilevel"/>
    <w:tmpl w:val="7034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9"/>
  </w:num>
  <w:num w:numId="4">
    <w:abstractNumId w:val="8"/>
  </w:num>
  <w:num w:numId="5">
    <w:abstractNumId w:val="2"/>
  </w:num>
  <w:num w:numId="6">
    <w:abstractNumId w:val="12"/>
  </w:num>
  <w:num w:numId="7">
    <w:abstractNumId w:val="0"/>
  </w:num>
  <w:num w:numId="8">
    <w:abstractNumId w:val="4"/>
  </w:num>
  <w:num w:numId="9">
    <w:abstractNumId w:val="9"/>
  </w:num>
  <w:num w:numId="10">
    <w:abstractNumId w:val="6"/>
  </w:num>
  <w:num w:numId="11">
    <w:abstractNumId w:val="14"/>
  </w:num>
  <w:num w:numId="12">
    <w:abstractNumId w:val="20"/>
  </w:num>
  <w:num w:numId="13">
    <w:abstractNumId w:val="3"/>
  </w:num>
  <w:num w:numId="14">
    <w:abstractNumId w:val="11"/>
  </w:num>
  <w:num w:numId="15">
    <w:abstractNumId w:val="5"/>
  </w:num>
  <w:num w:numId="16">
    <w:abstractNumId w:val="22"/>
  </w:num>
  <w:num w:numId="17">
    <w:abstractNumId w:val="24"/>
  </w:num>
  <w:num w:numId="18">
    <w:abstractNumId w:val="23"/>
  </w:num>
  <w:num w:numId="19">
    <w:abstractNumId w:val="13"/>
  </w:num>
  <w:num w:numId="20">
    <w:abstractNumId w:val="21"/>
  </w:num>
  <w:num w:numId="21">
    <w:abstractNumId w:val="15"/>
  </w:num>
  <w:num w:numId="22">
    <w:abstractNumId w:val="7"/>
  </w:num>
  <w:num w:numId="23">
    <w:abstractNumId w:val="16"/>
  </w:num>
  <w:num w:numId="24">
    <w:abstractNumId w:val="25"/>
  </w:num>
  <w:num w:numId="25">
    <w:abstractNumId w:val="10"/>
  </w:num>
  <w:num w:numId="2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A38"/>
    <w:rsid w:val="00000CD1"/>
    <w:rsid w:val="000019E8"/>
    <w:rsid w:val="000023A4"/>
    <w:rsid w:val="00002650"/>
    <w:rsid w:val="00003843"/>
    <w:rsid w:val="00005083"/>
    <w:rsid w:val="0001061A"/>
    <w:rsid w:val="000132F9"/>
    <w:rsid w:val="00016CFF"/>
    <w:rsid w:val="000174EF"/>
    <w:rsid w:val="00030EF0"/>
    <w:rsid w:val="000320E6"/>
    <w:rsid w:val="00032FC9"/>
    <w:rsid w:val="00034F9E"/>
    <w:rsid w:val="00036328"/>
    <w:rsid w:val="0003676E"/>
    <w:rsid w:val="00041239"/>
    <w:rsid w:val="00043509"/>
    <w:rsid w:val="000549BE"/>
    <w:rsid w:val="000624E2"/>
    <w:rsid w:val="000631BE"/>
    <w:rsid w:val="000664FE"/>
    <w:rsid w:val="000678F1"/>
    <w:rsid w:val="00071958"/>
    <w:rsid w:val="00072DC3"/>
    <w:rsid w:val="00076C89"/>
    <w:rsid w:val="00077AC9"/>
    <w:rsid w:val="00080407"/>
    <w:rsid w:val="00080D47"/>
    <w:rsid w:val="000823E3"/>
    <w:rsid w:val="00084593"/>
    <w:rsid w:val="00085351"/>
    <w:rsid w:val="0009261E"/>
    <w:rsid w:val="00094BF6"/>
    <w:rsid w:val="00095EB3"/>
    <w:rsid w:val="0009619A"/>
    <w:rsid w:val="000979A4"/>
    <w:rsid w:val="000A3509"/>
    <w:rsid w:val="000A3D90"/>
    <w:rsid w:val="000A58A8"/>
    <w:rsid w:val="000B0A16"/>
    <w:rsid w:val="000B1584"/>
    <w:rsid w:val="000B764E"/>
    <w:rsid w:val="000B79CF"/>
    <w:rsid w:val="000C23CC"/>
    <w:rsid w:val="000C46FC"/>
    <w:rsid w:val="000C6041"/>
    <w:rsid w:val="000D1D15"/>
    <w:rsid w:val="000D5B0F"/>
    <w:rsid w:val="000E03F7"/>
    <w:rsid w:val="000E0E05"/>
    <w:rsid w:val="000E29DD"/>
    <w:rsid w:val="000E2D35"/>
    <w:rsid w:val="000E385C"/>
    <w:rsid w:val="000E4008"/>
    <w:rsid w:val="000E72B0"/>
    <w:rsid w:val="000E76BB"/>
    <w:rsid w:val="000F0B3D"/>
    <w:rsid w:val="000F3276"/>
    <w:rsid w:val="000F66CD"/>
    <w:rsid w:val="0010506A"/>
    <w:rsid w:val="001103B5"/>
    <w:rsid w:val="00110693"/>
    <w:rsid w:val="00110CA0"/>
    <w:rsid w:val="00112B0B"/>
    <w:rsid w:val="0011395E"/>
    <w:rsid w:val="0011483E"/>
    <w:rsid w:val="00124A5C"/>
    <w:rsid w:val="00140166"/>
    <w:rsid w:val="00140DDF"/>
    <w:rsid w:val="00141C69"/>
    <w:rsid w:val="00142BCD"/>
    <w:rsid w:val="00146540"/>
    <w:rsid w:val="0014713A"/>
    <w:rsid w:val="00152D31"/>
    <w:rsid w:val="00154195"/>
    <w:rsid w:val="00156352"/>
    <w:rsid w:val="00157F40"/>
    <w:rsid w:val="00161FCC"/>
    <w:rsid w:val="00165A7C"/>
    <w:rsid w:val="00166060"/>
    <w:rsid w:val="00170C3B"/>
    <w:rsid w:val="00170F6A"/>
    <w:rsid w:val="0017299F"/>
    <w:rsid w:val="00175B05"/>
    <w:rsid w:val="00176763"/>
    <w:rsid w:val="00176A38"/>
    <w:rsid w:val="00181519"/>
    <w:rsid w:val="00184463"/>
    <w:rsid w:val="001868FB"/>
    <w:rsid w:val="00186B07"/>
    <w:rsid w:val="00187665"/>
    <w:rsid w:val="00190A8B"/>
    <w:rsid w:val="001919E1"/>
    <w:rsid w:val="00193B77"/>
    <w:rsid w:val="001A244D"/>
    <w:rsid w:val="001A33F0"/>
    <w:rsid w:val="001A3F5F"/>
    <w:rsid w:val="001A7E99"/>
    <w:rsid w:val="001A7F6A"/>
    <w:rsid w:val="001A7FAF"/>
    <w:rsid w:val="001B0F43"/>
    <w:rsid w:val="001B4A2D"/>
    <w:rsid w:val="001B5142"/>
    <w:rsid w:val="001C0482"/>
    <w:rsid w:val="001C1D5F"/>
    <w:rsid w:val="001C29C8"/>
    <w:rsid w:val="001C4541"/>
    <w:rsid w:val="001C6301"/>
    <w:rsid w:val="001D1AD4"/>
    <w:rsid w:val="001D21AF"/>
    <w:rsid w:val="001D7684"/>
    <w:rsid w:val="001D78BC"/>
    <w:rsid w:val="001D7F38"/>
    <w:rsid w:val="001E33D7"/>
    <w:rsid w:val="001E3F67"/>
    <w:rsid w:val="001F232F"/>
    <w:rsid w:val="001F4517"/>
    <w:rsid w:val="001F654F"/>
    <w:rsid w:val="002014F8"/>
    <w:rsid w:val="00210084"/>
    <w:rsid w:val="002111AE"/>
    <w:rsid w:val="0022523D"/>
    <w:rsid w:val="00226CCE"/>
    <w:rsid w:val="00232D48"/>
    <w:rsid w:val="00237033"/>
    <w:rsid w:val="00241E86"/>
    <w:rsid w:val="002451DF"/>
    <w:rsid w:val="002560D5"/>
    <w:rsid w:val="00256ED8"/>
    <w:rsid w:val="00257C2E"/>
    <w:rsid w:val="002655EA"/>
    <w:rsid w:val="00267A42"/>
    <w:rsid w:val="00267E3D"/>
    <w:rsid w:val="002707F7"/>
    <w:rsid w:val="0027319D"/>
    <w:rsid w:val="002801F4"/>
    <w:rsid w:val="002862B0"/>
    <w:rsid w:val="00290B02"/>
    <w:rsid w:val="0029435F"/>
    <w:rsid w:val="00297044"/>
    <w:rsid w:val="002A71E5"/>
    <w:rsid w:val="002B3D8C"/>
    <w:rsid w:val="002C113D"/>
    <w:rsid w:val="002C2F1D"/>
    <w:rsid w:val="002C65F1"/>
    <w:rsid w:val="002D56C1"/>
    <w:rsid w:val="002E0958"/>
    <w:rsid w:val="002E3C00"/>
    <w:rsid w:val="002E4F15"/>
    <w:rsid w:val="002E7B2E"/>
    <w:rsid w:val="002F2952"/>
    <w:rsid w:val="002F4F91"/>
    <w:rsid w:val="002F5E34"/>
    <w:rsid w:val="002F64A9"/>
    <w:rsid w:val="002F67BB"/>
    <w:rsid w:val="002F733C"/>
    <w:rsid w:val="003026C4"/>
    <w:rsid w:val="00302897"/>
    <w:rsid w:val="003039C4"/>
    <w:rsid w:val="00303B08"/>
    <w:rsid w:val="0031468F"/>
    <w:rsid w:val="003165DE"/>
    <w:rsid w:val="00321425"/>
    <w:rsid w:val="00321EA9"/>
    <w:rsid w:val="0032372E"/>
    <w:rsid w:val="003245F6"/>
    <w:rsid w:val="00325C64"/>
    <w:rsid w:val="00326349"/>
    <w:rsid w:val="0034749A"/>
    <w:rsid w:val="0035077F"/>
    <w:rsid w:val="003512DB"/>
    <w:rsid w:val="00352AB5"/>
    <w:rsid w:val="0035436E"/>
    <w:rsid w:val="00355232"/>
    <w:rsid w:val="003569C7"/>
    <w:rsid w:val="00357D22"/>
    <w:rsid w:val="00360650"/>
    <w:rsid w:val="00360FAF"/>
    <w:rsid w:val="00361920"/>
    <w:rsid w:val="00362915"/>
    <w:rsid w:val="0036296D"/>
    <w:rsid w:val="00366487"/>
    <w:rsid w:val="0036672E"/>
    <w:rsid w:val="003747E2"/>
    <w:rsid w:val="00374B8C"/>
    <w:rsid w:val="003763BF"/>
    <w:rsid w:val="00376E59"/>
    <w:rsid w:val="003773C6"/>
    <w:rsid w:val="00380624"/>
    <w:rsid w:val="00382AF9"/>
    <w:rsid w:val="003875BC"/>
    <w:rsid w:val="0039495A"/>
    <w:rsid w:val="003A06BA"/>
    <w:rsid w:val="003A081D"/>
    <w:rsid w:val="003A217F"/>
    <w:rsid w:val="003B2AD1"/>
    <w:rsid w:val="003B466A"/>
    <w:rsid w:val="003B5FC5"/>
    <w:rsid w:val="003B75E1"/>
    <w:rsid w:val="003B766F"/>
    <w:rsid w:val="003C04D7"/>
    <w:rsid w:val="003D0044"/>
    <w:rsid w:val="003D069E"/>
    <w:rsid w:val="003D0883"/>
    <w:rsid w:val="003D17DB"/>
    <w:rsid w:val="003D392F"/>
    <w:rsid w:val="003D6202"/>
    <w:rsid w:val="003D73F9"/>
    <w:rsid w:val="003E1871"/>
    <w:rsid w:val="003E370A"/>
    <w:rsid w:val="003E3E8A"/>
    <w:rsid w:val="003E5D0B"/>
    <w:rsid w:val="003E733E"/>
    <w:rsid w:val="003F58BF"/>
    <w:rsid w:val="003F63B4"/>
    <w:rsid w:val="003F7B8E"/>
    <w:rsid w:val="00401AEF"/>
    <w:rsid w:val="00402245"/>
    <w:rsid w:val="00403771"/>
    <w:rsid w:val="00403B46"/>
    <w:rsid w:val="0041015A"/>
    <w:rsid w:val="00420833"/>
    <w:rsid w:val="00420834"/>
    <w:rsid w:val="00420ADE"/>
    <w:rsid w:val="0043083C"/>
    <w:rsid w:val="004339E2"/>
    <w:rsid w:val="004349D4"/>
    <w:rsid w:val="0044648B"/>
    <w:rsid w:val="00446C13"/>
    <w:rsid w:val="00446C5C"/>
    <w:rsid w:val="00452039"/>
    <w:rsid w:val="00457FD0"/>
    <w:rsid w:val="00461F0F"/>
    <w:rsid w:val="0046203C"/>
    <w:rsid w:val="00462C59"/>
    <w:rsid w:val="00462DE1"/>
    <w:rsid w:val="00464ADB"/>
    <w:rsid w:val="00467C92"/>
    <w:rsid w:val="00470283"/>
    <w:rsid w:val="00470B9F"/>
    <w:rsid w:val="004738A7"/>
    <w:rsid w:val="004753DF"/>
    <w:rsid w:val="00477021"/>
    <w:rsid w:val="00480EB9"/>
    <w:rsid w:val="00481BCA"/>
    <w:rsid w:val="00484CF6"/>
    <w:rsid w:val="0048646D"/>
    <w:rsid w:val="0048748C"/>
    <w:rsid w:val="004918DC"/>
    <w:rsid w:val="00492CCF"/>
    <w:rsid w:val="00494FA0"/>
    <w:rsid w:val="004973CA"/>
    <w:rsid w:val="004974B8"/>
    <w:rsid w:val="004B13D6"/>
    <w:rsid w:val="004B2628"/>
    <w:rsid w:val="004B45AB"/>
    <w:rsid w:val="004C61CB"/>
    <w:rsid w:val="004C73A8"/>
    <w:rsid w:val="004D1BEE"/>
    <w:rsid w:val="004D7EA6"/>
    <w:rsid w:val="004E0479"/>
    <w:rsid w:val="004E2677"/>
    <w:rsid w:val="004E26B3"/>
    <w:rsid w:val="004E2D59"/>
    <w:rsid w:val="004E5202"/>
    <w:rsid w:val="004E6AB9"/>
    <w:rsid w:val="004F1B69"/>
    <w:rsid w:val="004F45F0"/>
    <w:rsid w:val="004F780F"/>
    <w:rsid w:val="004F799B"/>
    <w:rsid w:val="00501508"/>
    <w:rsid w:val="005017D7"/>
    <w:rsid w:val="00502253"/>
    <w:rsid w:val="00502E64"/>
    <w:rsid w:val="00503BBC"/>
    <w:rsid w:val="005045D1"/>
    <w:rsid w:val="00504758"/>
    <w:rsid w:val="00512140"/>
    <w:rsid w:val="0051492F"/>
    <w:rsid w:val="0051703A"/>
    <w:rsid w:val="00521A57"/>
    <w:rsid w:val="005374C6"/>
    <w:rsid w:val="0054055F"/>
    <w:rsid w:val="005423E0"/>
    <w:rsid w:val="00547AAB"/>
    <w:rsid w:val="00561498"/>
    <w:rsid w:val="005639D4"/>
    <w:rsid w:val="005648FB"/>
    <w:rsid w:val="00564DFA"/>
    <w:rsid w:val="005661DE"/>
    <w:rsid w:val="0056658F"/>
    <w:rsid w:val="00567263"/>
    <w:rsid w:val="00567D5D"/>
    <w:rsid w:val="00570608"/>
    <w:rsid w:val="00574CF9"/>
    <w:rsid w:val="00575016"/>
    <w:rsid w:val="00577A3B"/>
    <w:rsid w:val="00586767"/>
    <w:rsid w:val="00586D8A"/>
    <w:rsid w:val="00590C47"/>
    <w:rsid w:val="005923C9"/>
    <w:rsid w:val="00596944"/>
    <w:rsid w:val="00597BFF"/>
    <w:rsid w:val="005A22C5"/>
    <w:rsid w:val="005A64CC"/>
    <w:rsid w:val="005B262E"/>
    <w:rsid w:val="005B43CC"/>
    <w:rsid w:val="005B6621"/>
    <w:rsid w:val="005C0642"/>
    <w:rsid w:val="005C7422"/>
    <w:rsid w:val="005D16BD"/>
    <w:rsid w:val="005D6F83"/>
    <w:rsid w:val="005E0AE6"/>
    <w:rsid w:val="005E1E35"/>
    <w:rsid w:val="005E3807"/>
    <w:rsid w:val="005E4B4A"/>
    <w:rsid w:val="005F013D"/>
    <w:rsid w:val="005F27F5"/>
    <w:rsid w:val="005F2903"/>
    <w:rsid w:val="005F3222"/>
    <w:rsid w:val="005F6451"/>
    <w:rsid w:val="005F7802"/>
    <w:rsid w:val="00600500"/>
    <w:rsid w:val="00601244"/>
    <w:rsid w:val="00601525"/>
    <w:rsid w:val="00601B34"/>
    <w:rsid w:val="00601CD5"/>
    <w:rsid w:val="006027CF"/>
    <w:rsid w:val="00602E49"/>
    <w:rsid w:val="006030F0"/>
    <w:rsid w:val="006032BA"/>
    <w:rsid w:val="006042A7"/>
    <w:rsid w:val="00620384"/>
    <w:rsid w:val="006211C5"/>
    <w:rsid w:val="00624C59"/>
    <w:rsid w:val="00630B9E"/>
    <w:rsid w:val="00635DEA"/>
    <w:rsid w:val="00637ACB"/>
    <w:rsid w:val="00641F5E"/>
    <w:rsid w:val="006446A2"/>
    <w:rsid w:val="006455E6"/>
    <w:rsid w:val="006479D2"/>
    <w:rsid w:val="006506B2"/>
    <w:rsid w:val="00650B3C"/>
    <w:rsid w:val="006538D8"/>
    <w:rsid w:val="006552C7"/>
    <w:rsid w:val="006614C2"/>
    <w:rsid w:val="0066296D"/>
    <w:rsid w:val="00664E11"/>
    <w:rsid w:val="00667147"/>
    <w:rsid w:val="00670E95"/>
    <w:rsid w:val="006720C6"/>
    <w:rsid w:val="00681F0A"/>
    <w:rsid w:val="006870D9"/>
    <w:rsid w:val="00693A9E"/>
    <w:rsid w:val="006940B1"/>
    <w:rsid w:val="00694C11"/>
    <w:rsid w:val="00695E57"/>
    <w:rsid w:val="00697C1A"/>
    <w:rsid w:val="006A1619"/>
    <w:rsid w:val="006A222F"/>
    <w:rsid w:val="006A4A5A"/>
    <w:rsid w:val="006B30F4"/>
    <w:rsid w:val="006B6062"/>
    <w:rsid w:val="006B62D9"/>
    <w:rsid w:val="006C056D"/>
    <w:rsid w:val="006C14BB"/>
    <w:rsid w:val="006C16EB"/>
    <w:rsid w:val="006C44FD"/>
    <w:rsid w:val="006D35EB"/>
    <w:rsid w:val="006D3670"/>
    <w:rsid w:val="006D4322"/>
    <w:rsid w:val="006E07CC"/>
    <w:rsid w:val="006E0D37"/>
    <w:rsid w:val="006E56F2"/>
    <w:rsid w:val="006F4714"/>
    <w:rsid w:val="006F7453"/>
    <w:rsid w:val="00700E77"/>
    <w:rsid w:val="007073CC"/>
    <w:rsid w:val="00714BA0"/>
    <w:rsid w:val="00720656"/>
    <w:rsid w:val="00722A00"/>
    <w:rsid w:val="00724903"/>
    <w:rsid w:val="007310DB"/>
    <w:rsid w:val="00731662"/>
    <w:rsid w:val="007339C2"/>
    <w:rsid w:val="00733E34"/>
    <w:rsid w:val="0073606E"/>
    <w:rsid w:val="0073696F"/>
    <w:rsid w:val="0074029D"/>
    <w:rsid w:val="00741CCC"/>
    <w:rsid w:val="00743B08"/>
    <w:rsid w:val="007512E5"/>
    <w:rsid w:val="00752C9E"/>
    <w:rsid w:val="0075488A"/>
    <w:rsid w:val="00754CF8"/>
    <w:rsid w:val="00760593"/>
    <w:rsid w:val="007619DC"/>
    <w:rsid w:val="00764725"/>
    <w:rsid w:val="00766A8A"/>
    <w:rsid w:val="00774C5E"/>
    <w:rsid w:val="00775CCC"/>
    <w:rsid w:val="007803C9"/>
    <w:rsid w:val="0078128D"/>
    <w:rsid w:val="00781810"/>
    <w:rsid w:val="007818D3"/>
    <w:rsid w:val="00784A34"/>
    <w:rsid w:val="00790729"/>
    <w:rsid w:val="00796628"/>
    <w:rsid w:val="007972D9"/>
    <w:rsid w:val="007A6D2D"/>
    <w:rsid w:val="007B0D46"/>
    <w:rsid w:val="007B3017"/>
    <w:rsid w:val="007B4667"/>
    <w:rsid w:val="007B6216"/>
    <w:rsid w:val="007B7F53"/>
    <w:rsid w:val="007C129F"/>
    <w:rsid w:val="007C24D5"/>
    <w:rsid w:val="007C7CE5"/>
    <w:rsid w:val="007D1045"/>
    <w:rsid w:val="007E1757"/>
    <w:rsid w:val="007E66CD"/>
    <w:rsid w:val="007F0344"/>
    <w:rsid w:val="007F3CB4"/>
    <w:rsid w:val="007F41E8"/>
    <w:rsid w:val="007F4840"/>
    <w:rsid w:val="007F6C63"/>
    <w:rsid w:val="0080522C"/>
    <w:rsid w:val="0080579F"/>
    <w:rsid w:val="00806556"/>
    <w:rsid w:val="00807CDE"/>
    <w:rsid w:val="008113CD"/>
    <w:rsid w:val="00817F7B"/>
    <w:rsid w:val="00822652"/>
    <w:rsid w:val="00823E84"/>
    <w:rsid w:val="0083208D"/>
    <w:rsid w:val="0083215A"/>
    <w:rsid w:val="008333FE"/>
    <w:rsid w:val="008365D5"/>
    <w:rsid w:val="00841732"/>
    <w:rsid w:val="00843FAC"/>
    <w:rsid w:val="00847762"/>
    <w:rsid w:val="00853C1E"/>
    <w:rsid w:val="00860B90"/>
    <w:rsid w:val="00861E3E"/>
    <w:rsid w:val="0086464C"/>
    <w:rsid w:val="00864ED3"/>
    <w:rsid w:val="0087439A"/>
    <w:rsid w:val="00880980"/>
    <w:rsid w:val="00880E39"/>
    <w:rsid w:val="00882A42"/>
    <w:rsid w:val="008847C9"/>
    <w:rsid w:val="00885263"/>
    <w:rsid w:val="00887705"/>
    <w:rsid w:val="00887BFE"/>
    <w:rsid w:val="00894A8A"/>
    <w:rsid w:val="00894ED3"/>
    <w:rsid w:val="008A0E69"/>
    <w:rsid w:val="008A1C9D"/>
    <w:rsid w:val="008A4D35"/>
    <w:rsid w:val="008A58CF"/>
    <w:rsid w:val="008A68E1"/>
    <w:rsid w:val="008B2103"/>
    <w:rsid w:val="008B2CCC"/>
    <w:rsid w:val="008B3241"/>
    <w:rsid w:val="008B568D"/>
    <w:rsid w:val="008B6816"/>
    <w:rsid w:val="008C1475"/>
    <w:rsid w:val="008C3B3F"/>
    <w:rsid w:val="008C4E08"/>
    <w:rsid w:val="008C589C"/>
    <w:rsid w:val="008D44A3"/>
    <w:rsid w:val="008D4C9F"/>
    <w:rsid w:val="008E0555"/>
    <w:rsid w:val="008E11E7"/>
    <w:rsid w:val="008E1DCD"/>
    <w:rsid w:val="008E1FDC"/>
    <w:rsid w:val="008E20D0"/>
    <w:rsid w:val="008E4650"/>
    <w:rsid w:val="008E51A5"/>
    <w:rsid w:val="008F0788"/>
    <w:rsid w:val="008F51D3"/>
    <w:rsid w:val="008F6BC1"/>
    <w:rsid w:val="008F6CDE"/>
    <w:rsid w:val="008F7BE8"/>
    <w:rsid w:val="00901E92"/>
    <w:rsid w:val="009217A8"/>
    <w:rsid w:val="00923CB7"/>
    <w:rsid w:val="00926CB2"/>
    <w:rsid w:val="009328C5"/>
    <w:rsid w:val="00933072"/>
    <w:rsid w:val="00935BC1"/>
    <w:rsid w:val="00937795"/>
    <w:rsid w:val="0094344D"/>
    <w:rsid w:val="0094501C"/>
    <w:rsid w:val="00964472"/>
    <w:rsid w:val="00970181"/>
    <w:rsid w:val="0097057D"/>
    <w:rsid w:val="00970AA8"/>
    <w:rsid w:val="00975A35"/>
    <w:rsid w:val="00980A75"/>
    <w:rsid w:val="00986AC4"/>
    <w:rsid w:val="00987C5A"/>
    <w:rsid w:val="00987D0E"/>
    <w:rsid w:val="009914D2"/>
    <w:rsid w:val="00991573"/>
    <w:rsid w:val="00991DEB"/>
    <w:rsid w:val="00993551"/>
    <w:rsid w:val="009939F3"/>
    <w:rsid w:val="009A3A3C"/>
    <w:rsid w:val="009B08E1"/>
    <w:rsid w:val="009B41CB"/>
    <w:rsid w:val="009C011A"/>
    <w:rsid w:val="009C62F8"/>
    <w:rsid w:val="009C6B23"/>
    <w:rsid w:val="009C7B0F"/>
    <w:rsid w:val="009D45A9"/>
    <w:rsid w:val="009E0054"/>
    <w:rsid w:val="009E64BD"/>
    <w:rsid w:val="009F1EB4"/>
    <w:rsid w:val="009F60D5"/>
    <w:rsid w:val="00A01579"/>
    <w:rsid w:val="00A04548"/>
    <w:rsid w:val="00A0584D"/>
    <w:rsid w:val="00A076C6"/>
    <w:rsid w:val="00A07DBC"/>
    <w:rsid w:val="00A11644"/>
    <w:rsid w:val="00A1266A"/>
    <w:rsid w:val="00A16139"/>
    <w:rsid w:val="00A20A07"/>
    <w:rsid w:val="00A21D2A"/>
    <w:rsid w:val="00A24712"/>
    <w:rsid w:val="00A250AE"/>
    <w:rsid w:val="00A2791B"/>
    <w:rsid w:val="00A3089A"/>
    <w:rsid w:val="00A30F74"/>
    <w:rsid w:val="00A32BAD"/>
    <w:rsid w:val="00A33A3B"/>
    <w:rsid w:val="00A34E73"/>
    <w:rsid w:val="00A35737"/>
    <w:rsid w:val="00A36777"/>
    <w:rsid w:val="00A376AA"/>
    <w:rsid w:val="00A377C0"/>
    <w:rsid w:val="00A4276D"/>
    <w:rsid w:val="00A42FD9"/>
    <w:rsid w:val="00A45628"/>
    <w:rsid w:val="00A479AD"/>
    <w:rsid w:val="00A506D8"/>
    <w:rsid w:val="00A51053"/>
    <w:rsid w:val="00A5706D"/>
    <w:rsid w:val="00A60865"/>
    <w:rsid w:val="00A64937"/>
    <w:rsid w:val="00A749D0"/>
    <w:rsid w:val="00A7609F"/>
    <w:rsid w:val="00A77FAC"/>
    <w:rsid w:val="00A83930"/>
    <w:rsid w:val="00A85667"/>
    <w:rsid w:val="00A85C69"/>
    <w:rsid w:val="00A86F06"/>
    <w:rsid w:val="00A875D1"/>
    <w:rsid w:val="00A9148A"/>
    <w:rsid w:val="00A919B1"/>
    <w:rsid w:val="00A942E0"/>
    <w:rsid w:val="00A96B44"/>
    <w:rsid w:val="00A97C9B"/>
    <w:rsid w:val="00AA4B20"/>
    <w:rsid w:val="00AA78D9"/>
    <w:rsid w:val="00AA790B"/>
    <w:rsid w:val="00AA7A14"/>
    <w:rsid w:val="00AB5F91"/>
    <w:rsid w:val="00AC6146"/>
    <w:rsid w:val="00AC71A5"/>
    <w:rsid w:val="00AE1006"/>
    <w:rsid w:val="00AF0408"/>
    <w:rsid w:val="00AF62A7"/>
    <w:rsid w:val="00AF6BDA"/>
    <w:rsid w:val="00B01235"/>
    <w:rsid w:val="00B015FB"/>
    <w:rsid w:val="00B06B56"/>
    <w:rsid w:val="00B108BE"/>
    <w:rsid w:val="00B177A6"/>
    <w:rsid w:val="00B2074A"/>
    <w:rsid w:val="00B24C4D"/>
    <w:rsid w:val="00B320F6"/>
    <w:rsid w:val="00B371C6"/>
    <w:rsid w:val="00B37B5D"/>
    <w:rsid w:val="00B41A13"/>
    <w:rsid w:val="00B476C0"/>
    <w:rsid w:val="00B508A9"/>
    <w:rsid w:val="00B60996"/>
    <w:rsid w:val="00B6099D"/>
    <w:rsid w:val="00B61DF1"/>
    <w:rsid w:val="00B65C76"/>
    <w:rsid w:val="00B73780"/>
    <w:rsid w:val="00B74DA3"/>
    <w:rsid w:val="00B81C94"/>
    <w:rsid w:val="00B82A01"/>
    <w:rsid w:val="00B84D1B"/>
    <w:rsid w:val="00B861B0"/>
    <w:rsid w:val="00B91257"/>
    <w:rsid w:val="00B92F6A"/>
    <w:rsid w:val="00B95089"/>
    <w:rsid w:val="00B956F0"/>
    <w:rsid w:val="00BA5603"/>
    <w:rsid w:val="00BA595F"/>
    <w:rsid w:val="00BA6ACA"/>
    <w:rsid w:val="00BB063C"/>
    <w:rsid w:val="00BB6D36"/>
    <w:rsid w:val="00BB6EAD"/>
    <w:rsid w:val="00BC1D34"/>
    <w:rsid w:val="00BC2B77"/>
    <w:rsid w:val="00BC3290"/>
    <w:rsid w:val="00BC7C72"/>
    <w:rsid w:val="00BE15AB"/>
    <w:rsid w:val="00BE2408"/>
    <w:rsid w:val="00BE26D6"/>
    <w:rsid w:val="00BE365B"/>
    <w:rsid w:val="00BE3AA8"/>
    <w:rsid w:val="00BE5190"/>
    <w:rsid w:val="00BF23FC"/>
    <w:rsid w:val="00BF2E8F"/>
    <w:rsid w:val="00BF759F"/>
    <w:rsid w:val="00C02C94"/>
    <w:rsid w:val="00C036C2"/>
    <w:rsid w:val="00C05E9D"/>
    <w:rsid w:val="00C10AA8"/>
    <w:rsid w:val="00C116CD"/>
    <w:rsid w:val="00C11E72"/>
    <w:rsid w:val="00C124B2"/>
    <w:rsid w:val="00C169D8"/>
    <w:rsid w:val="00C17749"/>
    <w:rsid w:val="00C21020"/>
    <w:rsid w:val="00C25A40"/>
    <w:rsid w:val="00C312AB"/>
    <w:rsid w:val="00C3219A"/>
    <w:rsid w:val="00C32633"/>
    <w:rsid w:val="00C35287"/>
    <w:rsid w:val="00C3646B"/>
    <w:rsid w:val="00C36EC0"/>
    <w:rsid w:val="00C37406"/>
    <w:rsid w:val="00C42D57"/>
    <w:rsid w:val="00C4763D"/>
    <w:rsid w:val="00C5122A"/>
    <w:rsid w:val="00C52C88"/>
    <w:rsid w:val="00C5613E"/>
    <w:rsid w:val="00C60B0F"/>
    <w:rsid w:val="00C60C54"/>
    <w:rsid w:val="00C61EF0"/>
    <w:rsid w:val="00C70F7F"/>
    <w:rsid w:val="00C756B1"/>
    <w:rsid w:val="00C757C2"/>
    <w:rsid w:val="00C81224"/>
    <w:rsid w:val="00C827E3"/>
    <w:rsid w:val="00C831DE"/>
    <w:rsid w:val="00C90AC6"/>
    <w:rsid w:val="00C91F24"/>
    <w:rsid w:val="00C93F68"/>
    <w:rsid w:val="00C956A9"/>
    <w:rsid w:val="00CA0748"/>
    <w:rsid w:val="00CA2654"/>
    <w:rsid w:val="00CB188D"/>
    <w:rsid w:val="00CB18CB"/>
    <w:rsid w:val="00CB27DA"/>
    <w:rsid w:val="00CB298A"/>
    <w:rsid w:val="00CC481B"/>
    <w:rsid w:val="00CD13F5"/>
    <w:rsid w:val="00CD33AB"/>
    <w:rsid w:val="00CD5F81"/>
    <w:rsid w:val="00CD7816"/>
    <w:rsid w:val="00CE16CC"/>
    <w:rsid w:val="00CE2F87"/>
    <w:rsid w:val="00CE4BFF"/>
    <w:rsid w:val="00CE564C"/>
    <w:rsid w:val="00CF073F"/>
    <w:rsid w:val="00CF2058"/>
    <w:rsid w:val="00CF3097"/>
    <w:rsid w:val="00CF4EBA"/>
    <w:rsid w:val="00CF6666"/>
    <w:rsid w:val="00D007F9"/>
    <w:rsid w:val="00D02762"/>
    <w:rsid w:val="00D0451D"/>
    <w:rsid w:val="00D06A11"/>
    <w:rsid w:val="00D07B47"/>
    <w:rsid w:val="00D122FC"/>
    <w:rsid w:val="00D14D80"/>
    <w:rsid w:val="00D20E3D"/>
    <w:rsid w:val="00D25440"/>
    <w:rsid w:val="00D3025F"/>
    <w:rsid w:val="00D30DDE"/>
    <w:rsid w:val="00D315B7"/>
    <w:rsid w:val="00D364B9"/>
    <w:rsid w:val="00D429B2"/>
    <w:rsid w:val="00D430DB"/>
    <w:rsid w:val="00D4746A"/>
    <w:rsid w:val="00D478B2"/>
    <w:rsid w:val="00D537C2"/>
    <w:rsid w:val="00D554E9"/>
    <w:rsid w:val="00D557E3"/>
    <w:rsid w:val="00D57906"/>
    <w:rsid w:val="00D60E96"/>
    <w:rsid w:val="00D65DB5"/>
    <w:rsid w:val="00D77CFE"/>
    <w:rsid w:val="00D8301E"/>
    <w:rsid w:val="00D870EB"/>
    <w:rsid w:val="00D92CE2"/>
    <w:rsid w:val="00D930CA"/>
    <w:rsid w:val="00D93A09"/>
    <w:rsid w:val="00D945B3"/>
    <w:rsid w:val="00D94A37"/>
    <w:rsid w:val="00DA113E"/>
    <w:rsid w:val="00DA563D"/>
    <w:rsid w:val="00DA7407"/>
    <w:rsid w:val="00DB2B3E"/>
    <w:rsid w:val="00DB3468"/>
    <w:rsid w:val="00DB5358"/>
    <w:rsid w:val="00DB66DC"/>
    <w:rsid w:val="00DC3A2A"/>
    <w:rsid w:val="00DC5E01"/>
    <w:rsid w:val="00DC6FAD"/>
    <w:rsid w:val="00DC73A9"/>
    <w:rsid w:val="00DC7628"/>
    <w:rsid w:val="00DD246E"/>
    <w:rsid w:val="00DD74AE"/>
    <w:rsid w:val="00DE0C9A"/>
    <w:rsid w:val="00DE2018"/>
    <w:rsid w:val="00DE3F0C"/>
    <w:rsid w:val="00DE648A"/>
    <w:rsid w:val="00DF6D4B"/>
    <w:rsid w:val="00DF7A12"/>
    <w:rsid w:val="00E01F47"/>
    <w:rsid w:val="00E05AB6"/>
    <w:rsid w:val="00E06BF6"/>
    <w:rsid w:val="00E115FA"/>
    <w:rsid w:val="00E1284C"/>
    <w:rsid w:val="00E12C17"/>
    <w:rsid w:val="00E14161"/>
    <w:rsid w:val="00E151C5"/>
    <w:rsid w:val="00E21A78"/>
    <w:rsid w:val="00E30FF2"/>
    <w:rsid w:val="00E43970"/>
    <w:rsid w:val="00E43EE8"/>
    <w:rsid w:val="00E45EA9"/>
    <w:rsid w:val="00E461EE"/>
    <w:rsid w:val="00E57EF2"/>
    <w:rsid w:val="00E6159E"/>
    <w:rsid w:val="00E636FF"/>
    <w:rsid w:val="00E6660F"/>
    <w:rsid w:val="00E706C5"/>
    <w:rsid w:val="00E7346F"/>
    <w:rsid w:val="00E741E5"/>
    <w:rsid w:val="00E80761"/>
    <w:rsid w:val="00E842A6"/>
    <w:rsid w:val="00E86974"/>
    <w:rsid w:val="00E9081E"/>
    <w:rsid w:val="00E91CD0"/>
    <w:rsid w:val="00E95C28"/>
    <w:rsid w:val="00EA116A"/>
    <w:rsid w:val="00EA2CCB"/>
    <w:rsid w:val="00EB4061"/>
    <w:rsid w:val="00EB6389"/>
    <w:rsid w:val="00EC045A"/>
    <w:rsid w:val="00EC2580"/>
    <w:rsid w:val="00EC6435"/>
    <w:rsid w:val="00ED3488"/>
    <w:rsid w:val="00ED589E"/>
    <w:rsid w:val="00EE21DF"/>
    <w:rsid w:val="00EF2A96"/>
    <w:rsid w:val="00EF4A70"/>
    <w:rsid w:val="00EF6F6D"/>
    <w:rsid w:val="00EF7787"/>
    <w:rsid w:val="00F00813"/>
    <w:rsid w:val="00F01722"/>
    <w:rsid w:val="00F01EDD"/>
    <w:rsid w:val="00F04665"/>
    <w:rsid w:val="00F17EA7"/>
    <w:rsid w:val="00F20E1D"/>
    <w:rsid w:val="00F22B74"/>
    <w:rsid w:val="00F22FEA"/>
    <w:rsid w:val="00F249A3"/>
    <w:rsid w:val="00F35B32"/>
    <w:rsid w:val="00F3770B"/>
    <w:rsid w:val="00F416D4"/>
    <w:rsid w:val="00F41941"/>
    <w:rsid w:val="00F427E4"/>
    <w:rsid w:val="00F446F9"/>
    <w:rsid w:val="00F4721F"/>
    <w:rsid w:val="00F513E9"/>
    <w:rsid w:val="00F51EF9"/>
    <w:rsid w:val="00F604C8"/>
    <w:rsid w:val="00F62CAB"/>
    <w:rsid w:val="00F63446"/>
    <w:rsid w:val="00F64260"/>
    <w:rsid w:val="00F651D9"/>
    <w:rsid w:val="00F67332"/>
    <w:rsid w:val="00F82AB6"/>
    <w:rsid w:val="00F82CB5"/>
    <w:rsid w:val="00F8459D"/>
    <w:rsid w:val="00F86FFF"/>
    <w:rsid w:val="00F94C4E"/>
    <w:rsid w:val="00F9640B"/>
    <w:rsid w:val="00FA395D"/>
    <w:rsid w:val="00FA5D3F"/>
    <w:rsid w:val="00FA79FB"/>
    <w:rsid w:val="00FA7C28"/>
    <w:rsid w:val="00FA7F01"/>
    <w:rsid w:val="00FB0308"/>
    <w:rsid w:val="00FB0CA3"/>
    <w:rsid w:val="00FB70F3"/>
    <w:rsid w:val="00FC0529"/>
    <w:rsid w:val="00FC28B3"/>
    <w:rsid w:val="00FC2D49"/>
    <w:rsid w:val="00FC2D9A"/>
    <w:rsid w:val="00FC4110"/>
    <w:rsid w:val="00FD09E9"/>
    <w:rsid w:val="00FD113B"/>
    <w:rsid w:val="00FD1AFC"/>
    <w:rsid w:val="00FD2AC4"/>
    <w:rsid w:val="00FD5E41"/>
    <w:rsid w:val="00FD6907"/>
    <w:rsid w:val="00FE00B6"/>
    <w:rsid w:val="00FE2F38"/>
    <w:rsid w:val="00FE6897"/>
    <w:rsid w:val="00FF0740"/>
    <w:rsid w:val="00FF1DB3"/>
    <w:rsid w:val="00FF1DC6"/>
    <w:rsid w:val="00FF2772"/>
    <w:rsid w:val="00FF2893"/>
    <w:rsid w:val="00FF3E7D"/>
    <w:rsid w:val="00FF74D2"/>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A03C"/>
  <w15:chartTrackingRefBased/>
  <w15:docId w15:val="{3FF081B0-353C-4900-8F76-CBE30650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76A38"/>
    <w:rPr>
      <w:szCs w:val="28"/>
      <w:lang w:bidi="mn-Mong-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Paragraph,List Paragraph Num,Дэд гарчиг"/>
    <w:basedOn w:val="Normal"/>
    <w:link w:val="ListParagraphChar"/>
    <w:uiPriority w:val="34"/>
    <w:qFormat/>
    <w:rsid w:val="00176A38"/>
    <w:pPr>
      <w:ind w:left="720"/>
      <w:contextualSpacing/>
    </w:pPr>
  </w:style>
  <w:style w:type="character" w:customStyle="1" w:styleId="ListParagraphChar">
    <w:name w:val="List Paragraph Char"/>
    <w:aliases w:val="List Paragraph1 Char,Paragraph Char,List Paragraph Num Char,Дэд гарчиг Char"/>
    <w:basedOn w:val="DefaultParagraphFont"/>
    <w:link w:val="ListParagraph"/>
    <w:uiPriority w:val="34"/>
    <w:rsid w:val="00176A38"/>
    <w:rPr>
      <w:szCs w:val="28"/>
      <w:lang w:bidi="mn-Mong-CN"/>
    </w:rPr>
  </w:style>
  <w:style w:type="paragraph" w:styleId="NormalWeb">
    <w:name w:val="Normal (Web)"/>
    <w:basedOn w:val="Normal"/>
    <w:uiPriority w:val="99"/>
    <w:unhideWhenUsed/>
    <w:rsid w:val="00700E7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odyTextIndent">
    <w:name w:val="Body Text Indent"/>
    <w:basedOn w:val="Normal"/>
    <w:link w:val="BodyTextIndentChar"/>
    <w:rsid w:val="009939F3"/>
    <w:pPr>
      <w:spacing w:after="0" w:line="240" w:lineRule="auto"/>
      <w:ind w:left="1440" w:hanging="731"/>
      <w:jc w:val="both"/>
    </w:pPr>
    <w:rPr>
      <w:rFonts w:ascii="Arial Mon" w:eastAsia="Times New Roman" w:hAnsi="Arial Mon" w:cs="Times New Roman"/>
      <w:sz w:val="24"/>
      <w:szCs w:val="20"/>
      <w:lang w:bidi="ar-SA"/>
    </w:rPr>
  </w:style>
  <w:style w:type="character" w:customStyle="1" w:styleId="BodyTextIndentChar">
    <w:name w:val="Body Text Indent Char"/>
    <w:basedOn w:val="DefaultParagraphFont"/>
    <w:link w:val="BodyTextIndent"/>
    <w:rsid w:val="009939F3"/>
    <w:rPr>
      <w:rFonts w:ascii="Arial Mon" w:eastAsia="Times New Roman" w:hAnsi="Arial Mon" w:cs="Times New Roman"/>
      <w:sz w:val="24"/>
      <w:szCs w:val="20"/>
    </w:rPr>
  </w:style>
  <w:style w:type="character" w:customStyle="1" w:styleId="Bodytext2">
    <w:name w:val="Body text (2)_"/>
    <w:basedOn w:val="DefaultParagraphFont"/>
    <w:link w:val="Bodytext20"/>
    <w:uiPriority w:val="99"/>
    <w:rsid w:val="00FD5E41"/>
    <w:rPr>
      <w:rFonts w:ascii="Arial" w:hAnsi="Arial" w:cs="Arial"/>
      <w:b/>
      <w:bCs/>
      <w:sz w:val="17"/>
      <w:szCs w:val="17"/>
      <w:shd w:val="clear" w:color="auto" w:fill="FFFFFF"/>
    </w:rPr>
  </w:style>
  <w:style w:type="paragraph" w:customStyle="1" w:styleId="Bodytext20">
    <w:name w:val="Body text (2)"/>
    <w:basedOn w:val="Normal"/>
    <w:link w:val="Bodytext2"/>
    <w:uiPriority w:val="99"/>
    <w:rsid w:val="00FD5E41"/>
    <w:pPr>
      <w:widowControl w:val="0"/>
      <w:shd w:val="clear" w:color="auto" w:fill="FFFFFF"/>
      <w:spacing w:before="600" w:after="0" w:line="240" w:lineRule="atLeast"/>
      <w:jc w:val="center"/>
    </w:pPr>
    <w:rPr>
      <w:rFonts w:ascii="Arial" w:hAnsi="Arial" w:cs="Arial"/>
      <w:b/>
      <w:bCs/>
      <w:sz w:val="17"/>
      <w:szCs w:val="17"/>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095011">
      <w:bodyDiv w:val="1"/>
      <w:marLeft w:val="0"/>
      <w:marRight w:val="0"/>
      <w:marTop w:val="0"/>
      <w:marBottom w:val="0"/>
      <w:divBdr>
        <w:top w:val="none" w:sz="0" w:space="0" w:color="auto"/>
        <w:left w:val="none" w:sz="0" w:space="0" w:color="auto"/>
        <w:bottom w:val="none" w:sz="0" w:space="0" w:color="auto"/>
        <w:right w:val="none" w:sz="0" w:space="0" w:color="auto"/>
      </w:divBdr>
    </w:div>
    <w:div w:id="529102491">
      <w:bodyDiv w:val="1"/>
      <w:marLeft w:val="0"/>
      <w:marRight w:val="0"/>
      <w:marTop w:val="0"/>
      <w:marBottom w:val="0"/>
      <w:divBdr>
        <w:top w:val="none" w:sz="0" w:space="0" w:color="auto"/>
        <w:left w:val="none" w:sz="0" w:space="0" w:color="auto"/>
        <w:bottom w:val="none" w:sz="0" w:space="0" w:color="auto"/>
        <w:right w:val="none" w:sz="0" w:space="0" w:color="auto"/>
      </w:divBdr>
    </w:div>
    <w:div w:id="537789205">
      <w:bodyDiv w:val="1"/>
      <w:marLeft w:val="0"/>
      <w:marRight w:val="0"/>
      <w:marTop w:val="0"/>
      <w:marBottom w:val="0"/>
      <w:divBdr>
        <w:top w:val="none" w:sz="0" w:space="0" w:color="auto"/>
        <w:left w:val="none" w:sz="0" w:space="0" w:color="auto"/>
        <w:bottom w:val="none" w:sz="0" w:space="0" w:color="auto"/>
        <w:right w:val="none" w:sz="0" w:space="0" w:color="auto"/>
      </w:divBdr>
    </w:div>
    <w:div w:id="570699167">
      <w:bodyDiv w:val="1"/>
      <w:marLeft w:val="0"/>
      <w:marRight w:val="0"/>
      <w:marTop w:val="0"/>
      <w:marBottom w:val="0"/>
      <w:divBdr>
        <w:top w:val="none" w:sz="0" w:space="0" w:color="auto"/>
        <w:left w:val="none" w:sz="0" w:space="0" w:color="auto"/>
        <w:bottom w:val="none" w:sz="0" w:space="0" w:color="auto"/>
        <w:right w:val="none" w:sz="0" w:space="0" w:color="auto"/>
      </w:divBdr>
    </w:div>
    <w:div w:id="157655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mn-MN">
                <a:solidFill>
                  <a:sysClr val="windowText" lastClr="000000"/>
                </a:solidFill>
                <a:latin typeface="Arial" panose="020B0604020202020204" pitchFamily="34" charset="0"/>
                <a:cs typeface="Arial" panose="020B0604020202020204" pitchFamily="34" charset="0"/>
              </a:rPr>
              <a:t>Газрын төлбөр орлого</a:t>
            </a:r>
          </a:p>
          <a:p>
            <a:pPr>
              <a:defRPr sz="1600" b="1" i="0" u="none" strike="noStrike" kern="1200" baseline="0">
                <a:solidFill>
                  <a:sysClr val="windowText" lastClr="000000"/>
                </a:solidFill>
                <a:latin typeface="+mn-lt"/>
                <a:ea typeface="+mn-ea"/>
                <a:cs typeface="+mn-cs"/>
              </a:defRPr>
            </a:pPr>
            <a:r>
              <a:rPr lang="mn-MN">
                <a:solidFill>
                  <a:sysClr val="windowText" lastClr="000000"/>
                </a:solidFill>
                <a:latin typeface="Arial" panose="020B0604020202020204" pitchFamily="34" charset="0"/>
                <a:cs typeface="Arial" panose="020B0604020202020204" pitchFamily="34" charset="0"/>
              </a:rPr>
              <a:t> төвлөрүүлэлт</a:t>
            </a:r>
            <a:r>
              <a:rPr lang="mn-MN" baseline="0">
                <a:solidFill>
                  <a:sysClr val="windowText" lastClr="000000"/>
                </a:solidFill>
                <a:latin typeface="Arial" panose="020B0604020202020204" pitchFamily="34" charset="0"/>
                <a:cs typeface="Arial" panose="020B0604020202020204" pitchFamily="34" charset="0"/>
              </a:rPr>
              <a:t> </a:t>
            </a:r>
            <a:r>
              <a:rPr lang="mn-MN">
                <a:solidFill>
                  <a:sysClr val="windowText" lastClr="000000"/>
                </a:solidFill>
                <a:latin typeface="Arial" panose="020B0604020202020204" pitchFamily="34" charset="0"/>
                <a:cs typeface="Arial" panose="020B0604020202020204" pitchFamily="34" charset="0"/>
              </a:rPr>
              <a:t>график үзүүлэлт</a:t>
            </a:r>
          </a:p>
        </c:rich>
      </c:tx>
      <c:layout>
        <c:manualLayout>
          <c:xMode val="edge"/>
          <c:yMode val="edge"/>
          <c:x val="0.14941349722589023"/>
          <c:y val="4.923997000374952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75338582677166"/>
          <c:y val="0.2315762402898485"/>
          <c:w val="0.77812710605301583"/>
          <c:h val="0.59638233981559219"/>
        </c:manualLayout>
      </c:layout>
      <c:bar3DChart>
        <c:barDir val="col"/>
        <c:grouping val="standard"/>
        <c:varyColors val="0"/>
        <c:ser>
          <c:idx val="0"/>
          <c:order val="0"/>
          <c:tx>
            <c:strRef>
              <c:f>Sheet1!$B$1</c:f>
              <c:strCache>
                <c:ptCount val="1"/>
                <c:pt idx="0">
                  <c:v>Газрын төлбөр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Аж ахуйн нэгж</c:v>
                </c:pt>
                <c:pt idx="1">
                  <c:v>Иргэн</c:v>
                </c:pt>
                <c:pt idx="2">
                  <c:v>Төрийн байгууллага</c:v>
                </c:pt>
              </c:strCache>
            </c:strRef>
          </c:cat>
          <c:val>
            <c:numRef>
              <c:f>Sheet1!$B$2:$B$4</c:f>
              <c:numCache>
                <c:formatCode>General</c:formatCode>
                <c:ptCount val="3"/>
                <c:pt idx="0">
                  <c:v>129031039</c:v>
                </c:pt>
                <c:pt idx="1">
                  <c:v>23354465.98</c:v>
                </c:pt>
                <c:pt idx="2">
                  <c:v>8216327</c:v>
                </c:pt>
              </c:numCache>
            </c:numRef>
          </c:val>
          <c:extLst>
            <c:ext xmlns:c16="http://schemas.microsoft.com/office/drawing/2014/chart" uri="{C3380CC4-5D6E-409C-BE32-E72D297353CC}">
              <c16:uniqueId val="{00000000-C7A1-43DF-B8CB-5071E07C0D5D}"/>
            </c:ext>
          </c:extLst>
        </c:ser>
        <c:dLbls>
          <c:showLegendKey val="0"/>
          <c:showVal val="1"/>
          <c:showCatName val="0"/>
          <c:showSerName val="0"/>
          <c:showPercent val="0"/>
          <c:showBubbleSize val="0"/>
        </c:dLbls>
        <c:gapWidth val="150"/>
        <c:shape val="box"/>
        <c:axId val="172018304"/>
        <c:axId val="192332928"/>
        <c:axId val="172212224"/>
      </c:bar3DChart>
      <c:catAx>
        <c:axId val="172018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332928"/>
        <c:crosses val="autoZero"/>
        <c:auto val="1"/>
        <c:lblAlgn val="ctr"/>
        <c:lblOffset val="100"/>
        <c:noMultiLvlLbl val="0"/>
      </c:catAx>
      <c:valAx>
        <c:axId val="19233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018304"/>
        <c:crosses val="autoZero"/>
        <c:crossBetween val="between"/>
      </c:valAx>
      <c:serAx>
        <c:axId val="172212224"/>
        <c:scaling>
          <c:orientation val="minMax"/>
        </c:scaling>
        <c:delete val="1"/>
        <c:axPos val="b"/>
        <c:majorTickMark val="out"/>
        <c:minorTickMark val="none"/>
        <c:tickLblPos val="nextTo"/>
        <c:crossAx val="19233292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F47F1-4C6D-44CD-9728-EE61D4ED7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5</Pages>
  <Words>814</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Otgoo</cp:lastModifiedBy>
  <cp:revision>2315</cp:revision>
  <dcterms:created xsi:type="dcterms:W3CDTF">2019-03-18T00:46:00Z</dcterms:created>
  <dcterms:modified xsi:type="dcterms:W3CDTF">2019-10-24T05:58:00Z</dcterms:modified>
</cp:coreProperties>
</file>